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1B5" w:rsidRPr="00601A67" w:rsidRDefault="00DA1901" w:rsidP="00C361B5">
      <w:pPr>
        <w:pStyle w:val="Cmsor2"/>
        <w:jc w:val="center"/>
        <w:rPr>
          <w:rFonts w:ascii="Times New Roman" w:hAnsi="Times New Roman" w:cs="Times New Roman"/>
          <w:i w:val="0"/>
        </w:rPr>
      </w:pPr>
      <w:r w:rsidRPr="00601A67">
        <w:rPr>
          <w:rFonts w:ascii="Times New Roman" w:hAnsi="Times New Roman" w:cs="Times New Roman"/>
          <w:i w:val="0"/>
        </w:rPr>
        <w:t xml:space="preserve">BME </w:t>
      </w:r>
      <w:r w:rsidR="00C361B5" w:rsidRPr="00601A67">
        <w:rPr>
          <w:rFonts w:ascii="Times New Roman" w:hAnsi="Times New Roman" w:cs="Times New Roman"/>
          <w:i w:val="0"/>
        </w:rPr>
        <w:t xml:space="preserve">Vegyészmérnöki és </w:t>
      </w:r>
      <w:proofErr w:type="spellStart"/>
      <w:r w:rsidR="00C361B5" w:rsidRPr="00601A67">
        <w:rPr>
          <w:rFonts w:ascii="Times New Roman" w:hAnsi="Times New Roman" w:cs="Times New Roman"/>
          <w:i w:val="0"/>
        </w:rPr>
        <w:t>Biomérnöki</w:t>
      </w:r>
      <w:proofErr w:type="spellEnd"/>
      <w:r w:rsidR="00C361B5" w:rsidRPr="00601A67">
        <w:rPr>
          <w:rFonts w:ascii="Times New Roman" w:hAnsi="Times New Roman" w:cs="Times New Roman"/>
          <w:i w:val="0"/>
        </w:rPr>
        <w:t xml:space="preserve"> Kar </w:t>
      </w:r>
      <w:r w:rsidR="00C361B5" w:rsidRPr="00601A67">
        <w:rPr>
          <w:rFonts w:ascii="Times New Roman" w:hAnsi="Times New Roman" w:cs="Times New Roman"/>
          <w:i w:val="0"/>
        </w:rPr>
        <w:br/>
        <w:t>Oláh György Doktori Iskola</w:t>
      </w:r>
    </w:p>
    <w:p w:rsidR="00055C4F" w:rsidRPr="00601A67" w:rsidRDefault="00055C4F" w:rsidP="00055C4F">
      <w:pPr>
        <w:jc w:val="center"/>
        <w:rPr>
          <w:b/>
          <w:sz w:val="28"/>
          <w:szCs w:val="28"/>
        </w:rPr>
      </w:pPr>
      <w:r w:rsidRPr="00601A67">
        <w:rPr>
          <w:b/>
          <w:sz w:val="28"/>
          <w:szCs w:val="28"/>
        </w:rPr>
        <w:t xml:space="preserve">Kémiai, </w:t>
      </w:r>
      <w:proofErr w:type="spellStart"/>
      <w:r w:rsidRPr="00601A67">
        <w:rPr>
          <w:b/>
          <w:sz w:val="28"/>
          <w:szCs w:val="28"/>
        </w:rPr>
        <w:t>Bio</w:t>
      </w:r>
      <w:proofErr w:type="spellEnd"/>
      <w:r w:rsidRPr="00601A67">
        <w:rPr>
          <w:b/>
          <w:sz w:val="28"/>
          <w:szCs w:val="28"/>
        </w:rPr>
        <w:t>-, Környezet- és Vegyészmérnöki Tudományok Habilitációs Bizottság és Doktori Tanács (HBDT)</w:t>
      </w:r>
    </w:p>
    <w:p w:rsidR="00C361B5" w:rsidRPr="00601A67" w:rsidRDefault="00C361B5" w:rsidP="001B3618">
      <w:pPr>
        <w:jc w:val="center"/>
        <w:rPr>
          <w:rFonts w:ascii="H-Times New Roman" w:hAnsi="H-Times New Roman"/>
          <w:b/>
          <w:sz w:val="24"/>
        </w:rPr>
      </w:pPr>
    </w:p>
    <w:p w:rsidR="007948CD" w:rsidRPr="00601A67" w:rsidRDefault="00AC2999" w:rsidP="007948CD">
      <w:pPr>
        <w:jc w:val="center"/>
        <w:rPr>
          <w:rFonts w:ascii="H-Times New Roman" w:hAnsi="H-Times New Roman"/>
          <w:b/>
          <w:sz w:val="24"/>
        </w:rPr>
      </w:pPr>
      <w:r w:rsidRPr="00601A67">
        <w:rPr>
          <w:rFonts w:ascii="H-Times New Roman" w:hAnsi="H-Times New Roman"/>
          <w:b/>
          <w:sz w:val="24"/>
        </w:rPr>
        <w:t>Publikációs minimumkövetelmények</w:t>
      </w:r>
      <w:r w:rsidR="001B3618" w:rsidRPr="00601A67">
        <w:rPr>
          <w:rFonts w:ascii="H-Times New Roman" w:hAnsi="H-Times New Roman"/>
          <w:b/>
          <w:sz w:val="24"/>
        </w:rPr>
        <w:t xml:space="preserve"> PhD eljárásokban</w:t>
      </w:r>
    </w:p>
    <w:p w:rsidR="007948CD" w:rsidRPr="00601A67" w:rsidRDefault="007948CD" w:rsidP="00A86A15">
      <w:pPr>
        <w:jc w:val="both"/>
        <w:rPr>
          <w:rFonts w:ascii="H-Times New Roman" w:hAnsi="H-Times New Roman"/>
          <w:sz w:val="24"/>
        </w:rPr>
      </w:pPr>
    </w:p>
    <w:p w:rsidR="001B3618" w:rsidRPr="00601A67" w:rsidRDefault="004B7DB4" w:rsidP="00A86A15">
      <w:pPr>
        <w:jc w:val="both"/>
        <w:rPr>
          <w:rFonts w:ascii="H-Times New Roman" w:hAnsi="H-Times New Roman"/>
          <w:sz w:val="24"/>
        </w:rPr>
      </w:pPr>
      <w:r w:rsidRPr="00601A67">
        <w:rPr>
          <w:rFonts w:ascii="H-Times New Roman" w:hAnsi="H-Times New Roman"/>
          <w:sz w:val="24"/>
        </w:rPr>
        <w:t xml:space="preserve">Az alábbiakban megfogalmazott minimumkövetelmények </w:t>
      </w:r>
      <w:r w:rsidR="001B3618" w:rsidRPr="00601A67">
        <w:rPr>
          <w:rFonts w:ascii="H-Times New Roman" w:hAnsi="H-Times New Roman"/>
          <w:sz w:val="24"/>
        </w:rPr>
        <w:t xml:space="preserve">a </w:t>
      </w:r>
      <w:r w:rsidR="001B3618" w:rsidRPr="00601A67">
        <w:rPr>
          <w:rFonts w:ascii="H-Times New Roman" w:hAnsi="H-Times New Roman"/>
          <w:b/>
          <w:sz w:val="24"/>
        </w:rPr>
        <w:t>jelöltek, előterjesztők és bírálók</w:t>
      </w:r>
      <w:r w:rsidR="001B3618" w:rsidRPr="00601A67">
        <w:rPr>
          <w:rFonts w:ascii="H-Times New Roman" w:hAnsi="H-Times New Roman"/>
          <w:sz w:val="24"/>
        </w:rPr>
        <w:t xml:space="preserve"> számára készült, azzal a céllal, hogy</w:t>
      </w:r>
      <w:r w:rsidRPr="00601A67">
        <w:rPr>
          <w:rFonts w:ascii="H-Times New Roman" w:hAnsi="H-Times New Roman"/>
          <w:sz w:val="24"/>
        </w:rPr>
        <w:t>:</w:t>
      </w:r>
      <w:r w:rsidR="001B3618" w:rsidRPr="00601A67">
        <w:rPr>
          <w:rFonts w:ascii="H-Times New Roman" w:hAnsi="H-Times New Roman"/>
          <w:sz w:val="24"/>
        </w:rPr>
        <w:t xml:space="preserve"> </w:t>
      </w:r>
    </w:p>
    <w:p w:rsidR="001B3618" w:rsidRPr="00601A67" w:rsidRDefault="001B3618" w:rsidP="00A86A15">
      <w:pPr>
        <w:numPr>
          <w:ilvl w:val="0"/>
          <w:numId w:val="2"/>
        </w:numPr>
        <w:jc w:val="both"/>
        <w:rPr>
          <w:rFonts w:ascii="H-Times New Roman" w:hAnsi="H-Times New Roman"/>
          <w:sz w:val="24"/>
        </w:rPr>
      </w:pPr>
      <w:r w:rsidRPr="00601A67">
        <w:rPr>
          <w:rFonts w:ascii="H-Times New Roman" w:hAnsi="H-Times New Roman"/>
          <w:sz w:val="24"/>
        </w:rPr>
        <w:t>önkontroll lehetőséget nyújtson a kérelmet benyújtók számára, aminek alapján ellenőrizni tudják, hogy a publikációs tevéke</w:t>
      </w:r>
      <w:r w:rsidR="00DA1901" w:rsidRPr="00601A67">
        <w:rPr>
          <w:rFonts w:ascii="H-Times New Roman" w:hAnsi="H-Times New Roman"/>
          <w:sz w:val="24"/>
        </w:rPr>
        <w:t xml:space="preserve">nységük </w:t>
      </w:r>
      <w:proofErr w:type="gramStart"/>
      <w:r w:rsidR="00DA1901" w:rsidRPr="00601A67">
        <w:rPr>
          <w:rFonts w:ascii="H-Times New Roman" w:hAnsi="H-Times New Roman"/>
          <w:sz w:val="24"/>
        </w:rPr>
        <w:t>formálisan</w:t>
      </w:r>
      <w:proofErr w:type="gramEnd"/>
      <w:r w:rsidR="00DA1901" w:rsidRPr="00601A67">
        <w:rPr>
          <w:rFonts w:ascii="H-Times New Roman" w:hAnsi="H-Times New Roman"/>
          <w:sz w:val="24"/>
        </w:rPr>
        <w:t xml:space="preserve"> megfelel-e a BME </w:t>
      </w:r>
      <w:r w:rsidR="00055C4F" w:rsidRPr="00601A67">
        <w:rPr>
          <w:rFonts w:ascii="H-Times New Roman" w:hAnsi="H-Times New Roman"/>
          <w:sz w:val="24"/>
        </w:rPr>
        <w:t xml:space="preserve">Kémiai, </w:t>
      </w:r>
      <w:proofErr w:type="spellStart"/>
      <w:r w:rsidR="00055C4F" w:rsidRPr="00601A67">
        <w:rPr>
          <w:rFonts w:ascii="H-Times New Roman" w:hAnsi="H-Times New Roman"/>
          <w:sz w:val="24"/>
        </w:rPr>
        <w:t>Bio</w:t>
      </w:r>
      <w:proofErr w:type="spellEnd"/>
      <w:r w:rsidR="00055C4F" w:rsidRPr="00601A67">
        <w:rPr>
          <w:rFonts w:ascii="H-Times New Roman" w:hAnsi="H-Times New Roman"/>
          <w:sz w:val="24"/>
        </w:rPr>
        <w:t>-, Környezet- és Vegyészmérnöki Tudományok Habilitációs Bizottság és Doktori Tanács (HBDT)</w:t>
      </w:r>
      <w:r w:rsidR="00DA1901" w:rsidRPr="00601A67">
        <w:rPr>
          <w:rFonts w:ascii="H-Times New Roman" w:hAnsi="H-Times New Roman"/>
          <w:sz w:val="24"/>
        </w:rPr>
        <w:t xml:space="preserve"> </w:t>
      </w:r>
      <w:r w:rsidRPr="00601A67">
        <w:rPr>
          <w:rFonts w:ascii="H-Times New Roman" w:hAnsi="H-Times New Roman"/>
          <w:sz w:val="24"/>
        </w:rPr>
        <w:t>minimumkövetelményeinek.</w:t>
      </w:r>
    </w:p>
    <w:p w:rsidR="001B3618" w:rsidRPr="00601A67" w:rsidRDefault="001B3618" w:rsidP="00A86A15">
      <w:pPr>
        <w:numPr>
          <w:ilvl w:val="0"/>
          <w:numId w:val="2"/>
        </w:numPr>
        <w:jc w:val="both"/>
        <w:rPr>
          <w:rFonts w:ascii="H-Times New Roman" w:hAnsi="H-Times New Roman"/>
          <w:sz w:val="24"/>
        </w:rPr>
      </w:pPr>
      <w:r w:rsidRPr="00601A67">
        <w:rPr>
          <w:rFonts w:ascii="H-Times New Roman" w:hAnsi="H-Times New Roman"/>
          <w:sz w:val="24"/>
        </w:rPr>
        <w:t>útmutatást adjon az előterjesztők számára a minimumkövetelmények teljesítésének ellenőrzéséhez.</w:t>
      </w:r>
    </w:p>
    <w:p w:rsidR="001B3618" w:rsidRPr="00601A67" w:rsidRDefault="001B3618" w:rsidP="00A86A15">
      <w:pPr>
        <w:numPr>
          <w:ilvl w:val="0"/>
          <w:numId w:val="2"/>
        </w:numPr>
        <w:jc w:val="both"/>
        <w:rPr>
          <w:rFonts w:ascii="H-Times New Roman" w:hAnsi="H-Times New Roman"/>
          <w:sz w:val="24"/>
        </w:rPr>
      </w:pPr>
      <w:r w:rsidRPr="00601A67">
        <w:rPr>
          <w:rFonts w:ascii="H-Times New Roman" w:hAnsi="H-Times New Roman"/>
          <w:sz w:val="24"/>
        </w:rPr>
        <w:t>értékelési szempontokat szolgáltasson a bírálók számára.</w:t>
      </w:r>
    </w:p>
    <w:p w:rsidR="004B7DB4" w:rsidRPr="00601A67" w:rsidRDefault="004B7DB4" w:rsidP="004B7DB4">
      <w:pPr>
        <w:jc w:val="both"/>
        <w:rPr>
          <w:rFonts w:ascii="H-Times New Roman" w:hAnsi="H-Times New Roman"/>
          <w:sz w:val="24"/>
        </w:rPr>
      </w:pPr>
    </w:p>
    <w:p w:rsidR="004B7DB4" w:rsidRPr="00601A67" w:rsidRDefault="004B7DB4" w:rsidP="004B7DB4">
      <w:pPr>
        <w:jc w:val="both"/>
        <w:rPr>
          <w:rFonts w:ascii="H-Times New Roman" w:hAnsi="H-Times New Roman"/>
          <w:sz w:val="24"/>
        </w:rPr>
      </w:pPr>
      <w:r w:rsidRPr="00601A67">
        <w:rPr>
          <w:rFonts w:ascii="H-Times New Roman" w:hAnsi="H-Times New Roman"/>
          <w:sz w:val="24"/>
        </w:rPr>
        <w:t xml:space="preserve">A minimumkövetelmények teljesítése nem jelenti </w:t>
      </w:r>
      <w:proofErr w:type="gramStart"/>
      <w:r w:rsidRPr="00601A67">
        <w:rPr>
          <w:rFonts w:ascii="H-Times New Roman" w:hAnsi="H-Times New Roman"/>
          <w:sz w:val="24"/>
        </w:rPr>
        <w:t>autom</w:t>
      </w:r>
      <w:r w:rsidR="008D1C68" w:rsidRPr="00601A67">
        <w:rPr>
          <w:rFonts w:ascii="H-Times New Roman" w:hAnsi="H-Times New Roman"/>
          <w:sz w:val="24"/>
        </w:rPr>
        <w:t>atikusan</w:t>
      </w:r>
      <w:proofErr w:type="gramEnd"/>
      <w:r w:rsidR="008D1C68" w:rsidRPr="00601A67">
        <w:rPr>
          <w:rFonts w:ascii="H-Times New Roman" w:hAnsi="H-Times New Roman"/>
          <w:sz w:val="24"/>
        </w:rPr>
        <w:t xml:space="preserve"> a fokozat odaítélését.</w:t>
      </w:r>
    </w:p>
    <w:p w:rsidR="001B3618" w:rsidRPr="00601A67" w:rsidRDefault="004B7DB4" w:rsidP="00A86A15">
      <w:pPr>
        <w:jc w:val="both"/>
        <w:rPr>
          <w:rFonts w:ascii="H-Times New Roman" w:hAnsi="H-Times New Roman"/>
          <w:sz w:val="24"/>
        </w:rPr>
      </w:pPr>
      <w:r w:rsidRPr="00601A67">
        <w:rPr>
          <w:rFonts w:ascii="H-Times New Roman" w:hAnsi="H-Times New Roman"/>
          <w:sz w:val="24"/>
        </w:rPr>
        <w:t>N</w:t>
      </w:r>
      <w:r w:rsidR="001B3618" w:rsidRPr="00601A67">
        <w:rPr>
          <w:rFonts w:ascii="H-Times New Roman" w:hAnsi="H-Times New Roman"/>
          <w:sz w:val="24"/>
        </w:rPr>
        <w:t xml:space="preserve">yilvánvaló, hogy a tudományos és publikációs tevékenység nem értékelhető egyetlen számmal, különösen nem egy olyan számmal, ami csak a tudományos publikációk mennyiségét jellemzi. Ezért az itt leírt minimumkövetelmények teljesítése szükséges ugyan, </w:t>
      </w:r>
      <w:r w:rsidR="001B3618" w:rsidRPr="00601A67">
        <w:rPr>
          <w:rFonts w:ascii="H-Times New Roman" w:hAnsi="H-Times New Roman"/>
          <w:i/>
          <w:sz w:val="24"/>
        </w:rPr>
        <w:t xml:space="preserve">de nem </w:t>
      </w:r>
      <w:r w:rsidR="006F1723" w:rsidRPr="00601A67">
        <w:rPr>
          <w:rFonts w:ascii="H-Times New Roman" w:hAnsi="H-Times New Roman"/>
          <w:i/>
          <w:sz w:val="24"/>
        </w:rPr>
        <w:t xml:space="preserve">feltétlenül </w:t>
      </w:r>
      <w:r w:rsidR="001B3618" w:rsidRPr="00601A67">
        <w:rPr>
          <w:rFonts w:ascii="H-Times New Roman" w:hAnsi="H-Times New Roman"/>
          <w:i/>
          <w:sz w:val="24"/>
        </w:rPr>
        <w:t>elégséges</w:t>
      </w:r>
      <w:r w:rsidR="001B3618" w:rsidRPr="00601A67">
        <w:rPr>
          <w:rFonts w:ascii="H-Times New Roman" w:hAnsi="H-Times New Roman"/>
          <w:sz w:val="24"/>
        </w:rPr>
        <w:t xml:space="preserve"> a PhD fokozat elnyeréséhez. A Jelölt </w:t>
      </w:r>
      <w:r w:rsidR="00F42A6C" w:rsidRPr="00601A67">
        <w:rPr>
          <w:rFonts w:ascii="H-Times New Roman" w:hAnsi="H-Times New Roman"/>
          <w:sz w:val="24"/>
        </w:rPr>
        <w:t xml:space="preserve">munkájának </w:t>
      </w:r>
      <w:r w:rsidR="001B3618" w:rsidRPr="00601A67">
        <w:rPr>
          <w:rFonts w:ascii="H-Times New Roman" w:hAnsi="H-Times New Roman"/>
          <w:sz w:val="24"/>
        </w:rPr>
        <w:t>értékelésénél a minőségi szempontokat (folyóiratok színvonala</w:t>
      </w:r>
      <w:r w:rsidR="00F42A6C" w:rsidRPr="00601A67">
        <w:rPr>
          <w:rFonts w:ascii="H-Times New Roman" w:hAnsi="H-Times New Roman"/>
          <w:sz w:val="24"/>
        </w:rPr>
        <w:t>, esetleg idézettség</w:t>
      </w:r>
      <w:r w:rsidR="00AC2999" w:rsidRPr="00601A67">
        <w:rPr>
          <w:rFonts w:ascii="H-Times New Roman" w:hAnsi="H-Times New Roman"/>
          <w:sz w:val="24"/>
        </w:rPr>
        <w:t xml:space="preserve"> stb.) is figyelembe kell venni, s a PhD fokozat odaítélésekor alapvető kérdés a jelölt (meghatározó) részesedésének megállapítása a többnyire közös munkában megszületett publikációkban.</w:t>
      </w:r>
      <w:r w:rsidR="001B3618" w:rsidRPr="00601A67">
        <w:rPr>
          <w:rFonts w:ascii="H-Times New Roman" w:hAnsi="H-Times New Roman"/>
          <w:sz w:val="24"/>
        </w:rPr>
        <w:t xml:space="preserve"> </w:t>
      </w:r>
      <w:r w:rsidR="00AC2999" w:rsidRPr="00601A67">
        <w:rPr>
          <w:rFonts w:ascii="H-Times New Roman" w:hAnsi="H-Times New Roman"/>
          <w:sz w:val="24"/>
        </w:rPr>
        <w:t>Mindezen megjegyzés</w:t>
      </w:r>
      <w:r w:rsidR="00F42A6C" w:rsidRPr="00601A67">
        <w:rPr>
          <w:rFonts w:ascii="H-Times New Roman" w:hAnsi="H-Times New Roman"/>
          <w:sz w:val="24"/>
        </w:rPr>
        <w:t>e</w:t>
      </w:r>
      <w:r w:rsidR="00AC2999" w:rsidRPr="00601A67">
        <w:rPr>
          <w:rFonts w:ascii="H-Times New Roman" w:hAnsi="H-Times New Roman"/>
          <w:sz w:val="24"/>
        </w:rPr>
        <w:t>k mellett</w:t>
      </w:r>
      <w:r w:rsidR="001B3618" w:rsidRPr="00601A67">
        <w:rPr>
          <w:rFonts w:ascii="H-Times New Roman" w:hAnsi="H-Times New Roman"/>
          <w:sz w:val="24"/>
        </w:rPr>
        <w:t xml:space="preserve"> az értékelő pontszám hasznosan járul hozzá a Jelölt tudományos </w:t>
      </w:r>
      <w:r w:rsidR="00952A6E" w:rsidRPr="00601A67">
        <w:rPr>
          <w:rFonts w:ascii="H-Times New Roman" w:hAnsi="H-Times New Roman"/>
          <w:sz w:val="24"/>
        </w:rPr>
        <w:t>teljesítményének értékeléséhez.</w:t>
      </w:r>
    </w:p>
    <w:p w:rsidR="001B3618" w:rsidRPr="00601A67" w:rsidRDefault="001B3618" w:rsidP="00A86A15">
      <w:pPr>
        <w:jc w:val="both"/>
        <w:rPr>
          <w:rFonts w:ascii="H-Times New Roman" w:hAnsi="H-Times New Roman"/>
          <w:sz w:val="24"/>
        </w:rPr>
      </w:pPr>
    </w:p>
    <w:p w:rsidR="001B3618" w:rsidRPr="00601A67" w:rsidRDefault="001B3618" w:rsidP="00A86A15">
      <w:pPr>
        <w:jc w:val="both"/>
        <w:rPr>
          <w:rFonts w:ascii="H-Times New Roman" w:hAnsi="H-Times New Roman"/>
          <w:strike/>
          <w:sz w:val="24"/>
        </w:rPr>
      </w:pPr>
      <w:r w:rsidRPr="00601A67">
        <w:rPr>
          <w:rFonts w:ascii="H-Times New Roman" w:hAnsi="H-Times New Roman"/>
          <w:sz w:val="24"/>
        </w:rPr>
        <w:t xml:space="preserve">A Jelöltnek </w:t>
      </w:r>
      <w:r w:rsidR="00DA1901" w:rsidRPr="00601A67">
        <w:rPr>
          <w:sz w:val="24"/>
          <w:szCs w:val="24"/>
        </w:rPr>
        <w:t>a</w:t>
      </w:r>
      <w:r w:rsidR="00092714">
        <w:rPr>
          <w:sz w:val="24"/>
          <w:szCs w:val="24"/>
        </w:rPr>
        <w:t xml:space="preserve"> publikációi alapján ki kell töltenie a</w:t>
      </w:r>
      <w:r w:rsidR="00DA1901" w:rsidRPr="00601A67">
        <w:rPr>
          <w:sz w:val="24"/>
          <w:szCs w:val="24"/>
        </w:rPr>
        <w:t xml:space="preserve"> </w:t>
      </w:r>
      <w:r w:rsidRPr="00601A67">
        <w:rPr>
          <w:rFonts w:ascii="H-Times New Roman" w:hAnsi="H-Times New Roman"/>
          <w:sz w:val="24"/>
        </w:rPr>
        <w:t>“Publikációk pontozása” c. táblázat</w:t>
      </w:r>
      <w:r w:rsidR="00092714">
        <w:rPr>
          <w:rFonts w:ascii="H-Times New Roman" w:hAnsi="H-Times New Roman"/>
          <w:sz w:val="24"/>
        </w:rPr>
        <w:t xml:space="preserve">ot és a megfelelő oszlopban jelölnie, hogy mely publikációk kapcsolódnak a </w:t>
      </w:r>
      <w:r w:rsidR="00092714" w:rsidRPr="00601A67">
        <w:rPr>
          <w:sz w:val="24"/>
          <w:szCs w:val="24"/>
        </w:rPr>
        <w:t>tézispontokhoz</w:t>
      </w:r>
      <w:r w:rsidR="00092714">
        <w:rPr>
          <w:sz w:val="24"/>
          <w:szCs w:val="24"/>
        </w:rPr>
        <w:t>.</w:t>
      </w:r>
      <w:r w:rsidRPr="00601A67">
        <w:rPr>
          <w:rFonts w:ascii="H-Times New Roman" w:hAnsi="H-Times New Roman"/>
          <w:sz w:val="24"/>
        </w:rPr>
        <w:t xml:space="preserve"> </w:t>
      </w:r>
      <w:r w:rsidR="00891145" w:rsidRPr="00601A67">
        <w:rPr>
          <w:rFonts w:ascii="H-Times New Roman" w:hAnsi="H-Times New Roman"/>
          <w:sz w:val="24"/>
        </w:rPr>
        <w:t>Í</w:t>
      </w:r>
      <w:r w:rsidR="00DA1901" w:rsidRPr="00601A67">
        <w:rPr>
          <w:rFonts w:ascii="H-Times New Roman" w:hAnsi="H-Times New Roman"/>
          <w:sz w:val="24"/>
        </w:rPr>
        <w:t>gy</w:t>
      </w:r>
      <w:r w:rsidR="00891145" w:rsidRPr="00601A67">
        <w:rPr>
          <w:rFonts w:ascii="H-Times New Roman" w:hAnsi="H-Times New Roman"/>
          <w:sz w:val="24"/>
        </w:rPr>
        <w:t xml:space="preserve"> egy</w:t>
      </w:r>
      <w:r w:rsidR="00DA1901" w:rsidRPr="00601A67">
        <w:rPr>
          <w:rFonts w:ascii="H-Times New Roman" w:hAnsi="H-Times New Roman"/>
          <w:sz w:val="24"/>
        </w:rPr>
        <w:t xml:space="preserve"> publikációs pontszám (PP) </w:t>
      </w:r>
      <w:r w:rsidR="00891145" w:rsidRPr="00601A67">
        <w:rPr>
          <w:rFonts w:ascii="H-Times New Roman" w:hAnsi="H-Times New Roman"/>
          <w:sz w:val="24"/>
        </w:rPr>
        <w:t>adódik.</w:t>
      </w:r>
      <w:r w:rsidR="00F42A6C" w:rsidRPr="00601A67">
        <w:rPr>
          <w:rFonts w:ascii="H-Times New Roman" w:hAnsi="H-Times New Roman"/>
          <w:sz w:val="24"/>
        </w:rPr>
        <w:t xml:space="preserve"> A megadott publikációknak egyúttal a BME PA-</w:t>
      </w:r>
      <w:proofErr w:type="spellStart"/>
      <w:r w:rsidR="00F42A6C" w:rsidRPr="00601A67">
        <w:rPr>
          <w:rFonts w:ascii="H-Times New Roman" w:hAnsi="H-Times New Roman"/>
          <w:sz w:val="24"/>
        </w:rPr>
        <w:t>ban</w:t>
      </w:r>
      <w:proofErr w:type="spellEnd"/>
      <w:r w:rsidR="00F42A6C" w:rsidRPr="00601A67">
        <w:rPr>
          <w:rFonts w:ascii="H-Times New Roman" w:hAnsi="H-Times New Roman"/>
          <w:sz w:val="24"/>
        </w:rPr>
        <w:t xml:space="preserve"> </w:t>
      </w:r>
      <w:r w:rsidR="005B275A" w:rsidRPr="00601A67">
        <w:rPr>
          <w:rFonts w:ascii="H-Times New Roman" w:hAnsi="H-Times New Roman"/>
          <w:sz w:val="24"/>
        </w:rPr>
        <w:t>(</w:t>
      </w:r>
      <w:r w:rsidR="0021062B" w:rsidRPr="00601A67">
        <w:rPr>
          <w:rFonts w:ascii="H-Times New Roman" w:hAnsi="H-Times New Roman"/>
          <w:sz w:val="24"/>
        </w:rPr>
        <w:t xml:space="preserve">vagy az </w:t>
      </w:r>
      <w:r w:rsidR="005B275A" w:rsidRPr="00601A67">
        <w:rPr>
          <w:rFonts w:ascii="H-Times New Roman" w:hAnsi="H-Times New Roman"/>
          <w:sz w:val="24"/>
        </w:rPr>
        <w:t>MTMT</w:t>
      </w:r>
      <w:r w:rsidR="0021062B" w:rsidRPr="00601A67">
        <w:rPr>
          <w:rFonts w:ascii="H-Times New Roman" w:hAnsi="H-Times New Roman"/>
          <w:sz w:val="24"/>
        </w:rPr>
        <w:t>-</w:t>
      </w:r>
      <w:proofErr w:type="spellStart"/>
      <w:r w:rsidR="0021062B" w:rsidRPr="00601A67">
        <w:rPr>
          <w:rFonts w:ascii="H-Times New Roman" w:hAnsi="H-Times New Roman"/>
          <w:sz w:val="24"/>
        </w:rPr>
        <w:t>ben</w:t>
      </w:r>
      <w:proofErr w:type="spellEnd"/>
      <w:r w:rsidR="005B275A" w:rsidRPr="00601A67">
        <w:rPr>
          <w:rFonts w:ascii="H-Times New Roman" w:hAnsi="H-Times New Roman"/>
          <w:sz w:val="24"/>
        </w:rPr>
        <w:t xml:space="preserve">) </w:t>
      </w:r>
      <w:r w:rsidR="00F42A6C" w:rsidRPr="00601A67">
        <w:rPr>
          <w:rFonts w:ascii="H-Times New Roman" w:hAnsi="H-Times New Roman"/>
          <w:sz w:val="24"/>
        </w:rPr>
        <w:t>is meg kell jelenniük.</w:t>
      </w:r>
      <w:r w:rsidR="00891145" w:rsidRPr="00601A67">
        <w:rPr>
          <w:rFonts w:ascii="H-Times New Roman" w:hAnsi="H-Times New Roman"/>
          <w:sz w:val="24"/>
        </w:rPr>
        <w:t xml:space="preserve"> </w:t>
      </w:r>
    </w:p>
    <w:p w:rsidR="008E421C" w:rsidRPr="00601A67" w:rsidRDefault="008E421C" w:rsidP="00A86A15">
      <w:pPr>
        <w:jc w:val="both"/>
        <w:rPr>
          <w:rFonts w:ascii="H-Times New Roman" w:hAnsi="H-Times New Roman"/>
          <w:sz w:val="24"/>
        </w:rPr>
      </w:pPr>
    </w:p>
    <w:p w:rsidR="001B3618" w:rsidRPr="00601A67" w:rsidRDefault="001B3618" w:rsidP="007948CD">
      <w:pPr>
        <w:jc w:val="both"/>
        <w:rPr>
          <w:sz w:val="24"/>
          <w:szCs w:val="24"/>
        </w:rPr>
      </w:pPr>
      <w:r w:rsidRPr="00601A67">
        <w:rPr>
          <w:rFonts w:ascii="H-Times New Roman" w:hAnsi="H-Times New Roman"/>
          <w:sz w:val="24"/>
        </w:rPr>
        <w:t xml:space="preserve">A táblázat kitöltéséhez és a PhD dolgozat beadásához elengedhetetlen a társszerzői nyilatkozatok elkészítése minden egyes publikációról. Ebben a nyilatkozatban a társszerzők </w:t>
      </w:r>
      <w:r w:rsidR="00373BB8" w:rsidRPr="00601A67">
        <w:rPr>
          <w:rFonts w:ascii="H-Times New Roman" w:hAnsi="H-Times New Roman"/>
          <w:sz w:val="24"/>
        </w:rPr>
        <w:t xml:space="preserve">közül a PhD fokozattal </w:t>
      </w:r>
      <w:r w:rsidR="00373BB8" w:rsidRPr="00601A67">
        <w:rPr>
          <w:rFonts w:ascii="H-Times New Roman" w:hAnsi="H-Times New Roman"/>
          <w:i/>
          <w:sz w:val="24"/>
        </w:rPr>
        <w:t>nem rendelkező hazai</w:t>
      </w:r>
      <w:r w:rsidR="00373BB8" w:rsidRPr="00601A67">
        <w:rPr>
          <w:rFonts w:ascii="H-Times New Roman" w:hAnsi="H-Times New Roman"/>
          <w:sz w:val="24"/>
        </w:rPr>
        <w:t xml:space="preserve"> szerzőtársak </w:t>
      </w:r>
      <w:r w:rsidRPr="00601A67">
        <w:rPr>
          <w:rFonts w:ascii="H-Times New Roman" w:hAnsi="H-Times New Roman"/>
          <w:sz w:val="24"/>
        </w:rPr>
        <w:t xml:space="preserve">megegyeznek abban, hogy a kérdéses tudományos munkában részvételi százalékuk milyen mértékű. Ezt a nyilatkozatot egyszer kell elkészíteni, amikor az adott publikáció először kerül felhasználásra egy minősítési eljárásban </w:t>
      </w:r>
      <w:r w:rsidR="00AC2999" w:rsidRPr="00601A67">
        <w:rPr>
          <w:rFonts w:ascii="H-Times New Roman" w:hAnsi="H-Times New Roman"/>
          <w:sz w:val="24"/>
        </w:rPr>
        <w:t xml:space="preserve">(vagy a doktoráns felvételi eljárás során) </w:t>
      </w:r>
      <w:r w:rsidRPr="00601A67">
        <w:rPr>
          <w:rFonts w:ascii="H-Times New Roman" w:hAnsi="H-Times New Roman"/>
          <w:sz w:val="24"/>
        </w:rPr>
        <w:t xml:space="preserve">és minden egyes társszerzőnek célszerű megőriznie egy példányt későbbiekben kezdeményezendő minősítési eljárás céljára. </w:t>
      </w:r>
      <w:r w:rsidR="00373BB8" w:rsidRPr="00601A67">
        <w:rPr>
          <w:rFonts w:ascii="H-Times New Roman" w:hAnsi="H-Times New Roman"/>
          <w:sz w:val="24"/>
        </w:rPr>
        <w:t xml:space="preserve">A dékáni hivatal a </w:t>
      </w:r>
      <w:r w:rsidR="00373BB8" w:rsidRPr="00601A67">
        <w:rPr>
          <w:sz w:val="24"/>
          <w:szCs w:val="24"/>
        </w:rPr>
        <w:t xml:space="preserve">nyilatkozatokból adatbázist készít. </w:t>
      </w:r>
    </w:p>
    <w:p w:rsidR="007948CD" w:rsidRPr="00601A67" w:rsidRDefault="007948CD" w:rsidP="007948CD">
      <w:pPr>
        <w:jc w:val="both"/>
        <w:rPr>
          <w:sz w:val="24"/>
          <w:szCs w:val="24"/>
        </w:rPr>
      </w:pPr>
    </w:p>
    <w:p w:rsidR="00DA1901" w:rsidRPr="00601A67" w:rsidRDefault="007948CD" w:rsidP="007948CD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601A67">
        <w:rPr>
          <w:rFonts w:ascii="Times New Roman" w:hAnsi="Times New Roman"/>
          <w:sz w:val="24"/>
          <w:szCs w:val="24"/>
        </w:rPr>
        <w:t xml:space="preserve">A PhD </w:t>
      </w:r>
      <w:r w:rsidR="00DA1901" w:rsidRPr="00601A67">
        <w:rPr>
          <w:rFonts w:ascii="Times New Roman" w:hAnsi="Times New Roman"/>
          <w:sz w:val="24"/>
          <w:szCs w:val="24"/>
        </w:rPr>
        <w:t>értekezés opponensekhez történő kiküldésének minimum-követelménye:</w:t>
      </w:r>
    </w:p>
    <w:p w:rsidR="00872541" w:rsidRPr="00601A67" w:rsidRDefault="007948CD" w:rsidP="007948CD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601A67">
        <w:rPr>
          <w:rFonts w:ascii="Times New Roman" w:hAnsi="Times New Roman"/>
          <w:sz w:val="24"/>
          <w:szCs w:val="24"/>
        </w:rPr>
        <w:t xml:space="preserve"> </w:t>
      </w:r>
    </w:p>
    <w:p w:rsidR="007948CD" w:rsidRPr="00601A67" w:rsidRDefault="00872541" w:rsidP="008E421C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601A67">
        <w:rPr>
          <w:rFonts w:ascii="Times New Roman" w:hAnsi="Times New Roman"/>
          <w:sz w:val="24"/>
          <w:szCs w:val="24"/>
        </w:rPr>
        <w:t>(</w:t>
      </w:r>
      <w:r w:rsidR="00EC5094" w:rsidRPr="00601A67">
        <w:rPr>
          <w:rFonts w:ascii="Times New Roman" w:hAnsi="Times New Roman"/>
          <w:sz w:val="24"/>
          <w:szCs w:val="24"/>
        </w:rPr>
        <w:t>1</w:t>
      </w:r>
      <w:r w:rsidRPr="00601A67">
        <w:rPr>
          <w:rFonts w:ascii="Times New Roman" w:hAnsi="Times New Roman"/>
          <w:sz w:val="24"/>
          <w:szCs w:val="24"/>
        </w:rPr>
        <w:t xml:space="preserve">) </w:t>
      </w:r>
      <w:r w:rsidR="007948CD" w:rsidRPr="00601A67">
        <w:rPr>
          <w:rFonts w:ascii="Times New Roman" w:hAnsi="Times New Roman"/>
          <w:sz w:val="24"/>
          <w:szCs w:val="24"/>
        </w:rPr>
        <w:t xml:space="preserve">a </w:t>
      </w:r>
      <w:r w:rsidR="0021062B" w:rsidRPr="00601A67">
        <w:rPr>
          <w:rFonts w:ascii="Times New Roman" w:hAnsi="Times New Roman"/>
          <w:sz w:val="24"/>
          <w:szCs w:val="24"/>
        </w:rPr>
        <w:t xml:space="preserve">BME DHSZ </w:t>
      </w:r>
      <w:r w:rsidR="007948CD" w:rsidRPr="00601A67">
        <w:rPr>
          <w:rFonts w:ascii="Times New Roman" w:hAnsi="Times New Roman"/>
          <w:sz w:val="24"/>
          <w:szCs w:val="24"/>
        </w:rPr>
        <w:t>1</w:t>
      </w:r>
      <w:r w:rsidRPr="00601A67">
        <w:rPr>
          <w:rFonts w:ascii="Times New Roman" w:hAnsi="Times New Roman" w:cs="Times New Roman"/>
          <w:sz w:val="24"/>
          <w:szCs w:val="24"/>
        </w:rPr>
        <w:t>5</w:t>
      </w:r>
      <w:r w:rsidR="007948CD" w:rsidRPr="00601A67">
        <w:rPr>
          <w:rFonts w:ascii="Times New Roman" w:hAnsi="Times New Roman" w:cs="Times New Roman"/>
          <w:sz w:val="24"/>
          <w:szCs w:val="24"/>
        </w:rPr>
        <w:t xml:space="preserve">.§ (5) pontjában </w:t>
      </w:r>
      <w:r w:rsidR="007948CD" w:rsidRPr="00601A67">
        <w:rPr>
          <w:rFonts w:ascii="Times New Roman" w:hAnsi="Times New Roman"/>
          <w:sz w:val="24"/>
          <w:szCs w:val="24"/>
        </w:rPr>
        <w:t>e</w:t>
      </w:r>
      <w:r w:rsidR="00FD19F1" w:rsidRPr="00601A67">
        <w:rPr>
          <w:rFonts w:ascii="Times New Roman" w:hAnsi="Times New Roman"/>
          <w:sz w:val="24"/>
          <w:szCs w:val="24"/>
        </w:rPr>
        <w:t>lőírt feltételek teljesítése:</w:t>
      </w:r>
      <w:r w:rsidRPr="00601A67">
        <w:rPr>
          <w:rFonts w:ascii="Times New Roman" w:hAnsi="Times New Roman"/>
          <w:sz w:val="24"/>
          <w:szCs w:val="24"/>
        </w:rPr>
        <w:t xml:space="preserve"> azaz </w:t>
      </w:r>
      <w:r w:rsidR="004B7DB4" w:rsidRPr="00601A67">
        <w:rPr>
          <w:rFonts w:ascii="Times New Roman" w:hAnsi="Times New Roman"/>
          <w:sz w:val="24"/>
          <w:szCs w:val="24"/>
        </w:rPr>
        <w:t>„minimum feltétel legalább 4 publikáció, melyből legalább 2 idegen nyelvű megjelent (vagy közlésre elfogadott) lektorált folyóiratcikk… e</w:t>
      </w:r>
      <w:r w:rsidR="00FD19F1" w:rsidRPr="00601A67">
        <w:rPr>
          <w:rFonts w:ascii="Times New Roman" w:hAnsi="Times New Roman"/>
          <w:sz w:val="24"/>
          <w:szCs w:val="24"/>
        </w:rPr>
        <w:t xml:space="preserve">bből legalább 1 </w:t>
      </w:r>
      <w:r w:rsidR="006F1723" w:rsidRPr="00601A67">
        <w:rPr>
          <w:rFonts w:ascii="Times New Roman" w:hAnsi="Times New Roman"/>
          <w:sz w:val="24"/>
          <w:szCs w:val="24"/>
        </w:rPr>
        <w:t>Web of Science</w:t>
      </w:r>
      <w:r w:rsidR="004B7DB4" w:rsidRPr="00601A67">
        <w:rPr>
          <w:rFonts w:ascii="Times New Roman" w:hAnsi="Times New Roman"/>
          <w:sz w:val="24"/>
          <w:szCs w:val="24"/>
        </w:rPr>
        <w:t xml:space="preserve"> vagy </w:t>
      </w:r>
      <w:proofErr w:type="spellStart"/>
      <w:r w:rsidR="004B7DB4" w:rsidRPr="00601A67">
        <w:rPr>
          <w:rFonts w:ascii="Times New Roman" w:hAnsi="Times New Roman"/>
          <w:sz w:val="24"/>
          <w:szCs w:val="24"/>
        </w:rPr>
        <w:t>Scopus</w:t>
      </w:r>
      <w:proofErr w:type="spellEnd"/>
      <w:r w:rsidR="004B7DB4" w:rsidRPr="00601A67">
        <w:rPr>
          <w:rFonts w:ascii="Times New Roman" w:hAnsi="Times New Roman"/>
          <w:sz w:val="24"/>
          <w:szCs w:val="24"/>
        </w:rPr>
        <w:t xml:space="preserve"> adatbázisban szereplő folyóiratban megjelent cikk” </w:t>
      </w:r>
      <w:r w:rsidRPr="00601A67">
        <w:rPr>
          <w:rFonts w:ascii="Times New Roman" w:hAnsi="Times New Roman"/>
          <w:sz w:val="24"/>
          <w:szCs w:val="24"/>
        </w:rPr>
        <w:t xml:space="preserve">(lásd még </w:t>
      </w:r>
      <w:r w:rsidR="006F1723" w:rsidRPr="00601A67">
        <w:rPr>
          <w:rFonts w:ascii="Times New Roman" w:hAnsi="Times New Roman"/>
          <w:sz w:val="24"/>
          <w:szCs w:val="24"/>
        </w:rPr>
        <w:t>2. és 3.</w:t>
      </w:r>
      <w:r w:rsidR="006A02AB" w:rsidRPr="00601A67">
        <w:rPr>
          <w:rFonts w:ascii="Times New Roman" w:hAnsi="Times New Roman"/>
          <w:sz w:val="24"/>
          <w:szCs w:val="24"/>
        </w:rPr>
        <w:t xml:space="preserve"> pont</w:t>
      </w:r>
      <w:r w:rsidRPr="00601A67">
        <w:rPr>
          <w:rFonts w:ascii="Times New Roman" w:hAnsi="Times New Roman"/>
          <w:sz w:val="24"/>
          <w:szCs w:val="24"/>
        </w:rPr>
        <w:t xml:space="preserve">) </w:t>
      </w:r>
      <w:r w:rsidR="00DA1901" w:rsidRPr="00601A67">
        <w:rPr>
          <w:rFonts w:ascii="Times New Roman" w:hAnsi="Times New Roman"/>
          <w:sz w:val="24"/>
          <w:szCs w:val="24"/>
        </w:rPr>
        <w:t>megléte.</w:t>
      </w:r>
    </w:p>
    <w:p w:rsidR="007948CD" w:rsidRPr="00601A67" w:rsidRDefault="007948CD" w:rsidP="007948CD">
      <w:pPr>
        <w:jc w:val="both"/>
        <w:rPr>
          <w:sz w:val="24"/>
          <w:szCs w:val="24"/>
        </w:rPr>
      </w:pPr>
    </w:p>
    <w:p w:rsidR="001B3618" w:rsidRPr="00601A67" w:rsidRDefault="00DA1901" w:rsidP="007948CD">
      <w:pPr>
        <w:jc w:val="both"/>
        <w:rPr>
          <w:sz w:val="24"/>
          <w:szCs w:val="24"/>
        </w:rPr>
      </w:pPr>
      <w:r w:rsidRPr="00601A67">
        <w:rPr>
          <w:sz w:val="24"/>
          <w:szCs w:val="24"/>
        </w:rPr>
        <w:lastRenderedPageBreak/>
        <w:t>(</w:t>
      </w:r>
      <w:r w:rsidR="00EC5094" w:rsidRPr="00601A67">
        <w:rPr>
          <w:sz w:val="24"/>
          <w:szCs w:val="24"/>
        </w:rPr>
        <w:t>2</w:t>
      </w:r>
      <w:r w:rsidRPr="00601A67">
        <w:rPr>
          <w:sz w:val="24"/>
          <w:szCs w:val="24"/>
        </w:rPr>
        <w:t>) A „Publikációk pontozása</w:t>
      </w:r>
      <w:r w:rsidR="00F42A6C" w:rsidRPr="00601A67">
        <w:rPr>
          <w:sz w:val="24"/>
          <w:szCs w:val="24"/>
        </w:rPr>
        <w:t>”</w:t>
      </w:r>
      <w:r w:rsidRPr="00601A67">
        <w:rPr>
          <w:sz w:val="24"/>
          <w:szCs w:val="24"/>
        </w:rPr>
        <w:t xml:space="preserve"> táblázat kitöltésekor legalább </w:t>
      </w:r>
      <w:r w:rsidR="004B7DB4" w:rsidRPr="00601A67">
        <w:rPr>
          <w:sz w:val="24"/>
          <w:szCs w:val="24"/>
        </w:rPr>
        <w:t>12 PP elérése,</w:t>
      </w:r>
      <w:r w:rsidR="001B3618" w:rsidRPr="00601A67">
        <w:rPr>
          <w:sz w:val="24"/>
          <w:szCs w:val="24"/>
        </w:rPr>
        <w:t xml:space="preserve"> </w:t>
      </w:r>
      <w:r w:rsidR="004B7DB4" w:rsidRPr="00601A67">
        <w:rPr>
          <w:sz w:val="24"/>
          <w:szCs w:val="24"/>
        </w:rPr>
        <w:t>továbbá</w:t>
      </w:r>
      <w:r w:rsidR="00373BB8" w:rsidRPr="00601A67">
        <w:rPr>
          <w:sz w:val="24"/>
          <w:szCs w:val="24"/>
        </w:rPr>
        <w:t xml:space="preserve"> </w:t>
      </w:r>
      <w:r w:rsidR="00A86A15" w:rsidRPr="00601A67">
        <w:rPr>
          <w:sz w:val="24"/>
          <w:szCs w:val="24"/>
        </w:rPr>
        <w:t>négy</w:t>
      </w:r>
      <w:r w:rsidR="00373BB8" w:rsidRPr="00601A67">
        <w:rPr>
          <w:sz w:val="24"/>
          <w:szCs w:val="24"/>
        </w:rPr>
        <w:t xml:space="preserve"> publikációja </w:t>
      </w:r>
      <w:r w:rsidR="00C32274" w:rsidRPr="00601A67">
        <w:rPr>
          <w:sz w:val="24"/>
          <w:szCs w:val="24"/>
        </w:rPr>
        <w:t xml:space="preserve">legyen a </w:t>
      </w:r>
      <w:r w:rsidR="00E255F5" w:rsidRPr="00601A67">
        <w:rPr>
          <w:sz w:val="24"/>
          <w:szCs w:val="24"/>
        </w:rPr>
        <w:t>tézispontokhoz kapcsolt köz</w:t>
      </w:r>
      <w:r w:rsidR="007948CD" w:rsidRPr="00601A67">
        <w:rPr>
          <w:sz w:val="24"/>
          <w:szCs w:val="24"/>
        </w:rPr>
        <w:t>lemények körében</w:t>
      </w:r>
      <w:r w:rsidR="00C32274" w:rsidRPr="00601A67">
        <w:rPr>
          <w:sz w:val="24"/>
          <w:szCs w:val="24"/>
        </w:rPr>
        <w:t xml:space="preserve">. </w:t>
      </w:r>
      <w:r w:rsidR="0026398F" w:rsidRPr="00601A67">
        <w:rPr>
          <w:sz w:val="24"/>
          <w:szCs w:val="24"/>
        </w:rPr>
        <w:t xml:space="preserve">Publikációként </w:t>
      </w:r>
      <w:r w:rsidR="0026398F" w:rsidRPr="00601A67">
        <w:rPr>
          <w:i/>
          <w:sz w:val="24"/>
          <w:szCs w:val="24"/>
        </w:rPr>
        <w:t>elfogadott</w:t>
      </w:r>
      <w:r w:rsidR="005C42B5">
        <w:rPr>
          <w:sz w:val="24"/>
          <w:szCs w:val="24"/>
        </w:rPr>
        <w:t xml:space="preserve"> szabadalom is f</w:t>
      </w:r>
      <w:r w:rsidR="0026398F" w:rsidRPr="00601A67">
        <w:rPr>
          <w:sz w:val="24"/>
          <w:szCs w:val="24"/>
        </w:rPr>
        <w:t xml:space="preserve">igyelembe veendő. </w:t>
      </w:r>
    </w:p>
    <w:p w:rsidR="007948CD" w:rsidRPr="00601A67" w:rsidRDefault="007948CD" w:rsidP="007948CD">
      <w:pPr>
        <w:jc w:val="both"/>
        <w:rPr>
          <w:sz w:val="24"/>
          <w:szCs w:val="24"/>
        </w:rPr>
      </w:pPr>
    </w:p>
    <w:p w:rsidR="006A02AB" w:rsidRPr="00601A67" w:rsidRDefault="006A02AB" w:rsidP="007948CD">
      <w:pPr>
        <w:jc w:val="both"/>
        <w:rPr>
          <w:sz w:val="24"/>
          <w:szCs w:val="24"/>
        </w:rPr>
      </w:pPr>
      <w:r w:rsidRPr="00601A67">
        <w:rPr>
          <w:sz w:val="24"/>
          <w:szCs w:val="24"/>
        </w:rPr>
        <w:t>(</w:t>
      </w:r>
      <w:r w:rsidR="00EC5094" w:rsidRPr="00601A67">
        <w:rPr>
          <w:sz w:val="24"/>
          <w:szCs w:val="24"/>
        </w:rPr>
        <w:t>3</w:t>
      </w:r>
      <w:r w:rsidRPr="00601A67">
        <w:rPr>
          <w:sz w:val="24"/>
          <w:szCs w:val="24"/>
        </w:rPr>
        <w:t>) A</w:t>
      </w:r>
      <w:r w:rsidR="001B3618" w:rsidRPr="00601A67">
        <w:rPr>
          <w:sz w:val="24"/>
          <w:szCs w:val="24"/>
        </w:rPr>
        <w:t xml:space="preserve"> </w:t>
      </w:r>
      <w:r w:rsidR="00C32274" w:rsidRPr="00601A67">
        <w:rPr>
          <w:sz w:val="24"/>
          <w:szCs w:val="24"/>
        </w:rPr>
        <w:t xml:space="preserve">dolgozat témájában </w:t>
      </w:r>
      <w:r w:rsidRPr="00601A67">
        <w:rPr>
          <w:sz w:val="24"/>
          <w:szCs w:val="24"/>
        </w:rPr>
        <w:t>megjelent (vagy közlésre elfogadott)</w:t>
      </w:r>
      <w:r w:rsidR="001B3618" w:rsidRPr="00601A67">
        <w:rPr>
          <w:sz w:val="24"/>
          <w:szCs w:val="24"/>
        </w:rPr>
        <w:t xml:space="preserve"> </w:t>
      </w:r>
      <w:r w:rsidR="000D228B" w:rsidRPr="00601A67">
        <w:rPr>
          <w:sz w:val="24"/>
          <w:szCs w:val="24"/>
        </w:rPr>
        <w:t>négy</w:t>
      </w:r>
      <w:r w:rsidRPr="00601A67">
        <w:rPr>
          <w:sz w:val="24"/>
          <w:szCs w:val="24"/>
        </w:rPr>
        <w:t xml:space="preserve"> közlemény közül </w:t>
      </w:r>
    </w:p>
    <w:p w:rsidR="006A02AB" w:rsidRPr="00601A67" w:rsidRDefault="00055C4F" w:rsidP="008E421C">
      <w:pPr>
        <w:ind w:left="708"/>
        <w:jc w:val="both"/>
        <w:rPr>
          <w:rFonts w:ascii="H-Times New Roman" w:hAnsi="H-Times New Roman"/>
          <w:sz w:val="24"/>
        </w:rPr>
      </w:pPr>
      <w:r w:rsidRPr="00601A67">
        <w:rPr>
          <w:sz w:val="24"/>
          <w:szCs w:val="24"/>
        </w:rPr>
        <w:t>(</w:t>
      </w:r>
      <w:r w:rsidR="00EC5094" w:rsidRPr="00601A67">
        <w:rPr>
          <w:sz w:val="24"/>
          <w:szCs w:val="24"/>
        </w:rPr>
        <w:t>3a</w:t>
      </w:r>
      <w:r w:rsidRPr="00601A67">
        <w:rPr>
          <w:sz w:val="24"/>
          <w:szCs w:val="24"/>
        </w:rPr>
        <w:t>)</w:t>
      </w:r>
      <w:r w:rsidR="006A02AB" w:rsidRPr="00601A67">
        <w:rPr>
          <w:sz w:val="24"/>
          <w:szCs w:val="24"/>
        </w:rPr>
        <w:t xml:space="preserve"> három</w:t>
      </w:r>
      <w:r w:rsidR="001B3618" w:rsidRPr="00601A67">
        <w:rPr>
          <w:rFonts w:ascii="H-Times New Roman" w:hAnsi="H-Times New Roman"/>
          <w:b/>
          <w:sz w:val="24"/>
        </w:rPr>
        <w:t xml:space="preserve"> </w:t>
      </w:r>
      <w:r w:rsidR="00B508CB" w:rsidRPr="00601A67">
        <w:rPr>
          <w:rFonts w:ascii="H-Times New Roman" w:hAnsi="H-Times New Roman"/>
          <w:b/>
          <w:sz w:val="24"/>
        </w:rPr>
        <w:t>angol nyelvű, hatás</w:t>
      </w:r>
      <w:proofErr w:type="gramStart"/>
      <w:r w:rsidR="00B508CB" w:rsidRPr="00601A67">
        <w:rPr>
          <w:rFonts w:ascii="H-Times New Roman" w:hAnsi="H-Times New Roman"/>
          <w:b/>
          <w:sz w:val="24"/>
        </w:rPr>
        <w:t>faktorral</w:t>
      </w:r>
      <w:proofErr w:type="gramEnd"/>
      <w:r w:rsidR="00B508CB" w:rsidRPr="00601A67">
        <w:rPr>
          <w:rFonts w:ascii="H-Times New Roman" w:hAnsi="H-Times New Roman"/>
          <w:b/>
          <w:sz w:val="24"/>
        </w:rPr>
        <w:t xml:space="preserve"> rendelkező</w:t>
      </w:r>
      <w:r w:rsidR="001B3618" w:rsidRPr="00601A67">
        <w:rPr>
          <w:rFonts w:ascii="H-Times New Roman" w:hAnsi="H-Times New Roman"/>
          <w:b/>
          <w:sz w:val="24"/>
        </w:rPr>
        <w:t xml:space="preserve"> folyóiratban </w:t>
      </w:r>
      <w:r w:rsidR="001B3618" w:rsidRPr="00601A67">
        <w:rPr>
          <w:rFonts w:ascii="H-Times New Roman" w:hAnsi="H-Times New Roman"/>
          <w:sz w:val="24"/>
        </w:rPr>
        <w:t xml:space="preserve">megjelent </w:t>
      </w:r>
      <w:r w:rsidR="00373BB8" w:rsidRPr="00601A67">
        <w:rPr>
          <w:rFonts w:ascii="H-Times New Roman" w:hAnsi="H-Times New Roman"/>
          <w:sz w:val="24"/>
        </w:rPr>
        <w:t xml:space="preserve">originális eredményt közlő </w:t>
      </w:r>
      <w:r w:rsidR="001B3618" w:rsidRPr="00601A67">
        <w:rPr>
          <w:rFonts w:ascii="H-Times New Roman" w:hAnsi="H-Times New Roman"/>
          <w:sz w:val="24"/>
        </w:rPr>
        <w:t>folyóiratcikk, amelyek</w:t>
      </w:r>
      <w:r w:rsidR="006A02AB" w:rsidRPr="00601A67">
        <w:rPr>
          <w:rFonts w:ascii="H-Times New Roman" w:hAnsi="H-Times New Roman"/>
          <w:sz w:val="24"/>
        </w:rPr>
        <w:t xml:space="preserve">ben </w:t>
      </w:r>
      <w:r w:rsidR="00B508CB" w:rsidRPr="00601A67">
        <w:rPr>
          <w:rFonts w:ascii="H-Times New Roman" w:hAnsi="H-Times New Roman"/>
          <w:sz w:val="24"/>
        </w:rPr>
        <w:t>a</w:t>
      </w:r>
      <w:r w:rsidR="001B3618" w:rsidRPr="00601A67">
        <w:rPr>
          <w:rFonts w:ascii="H-Times New Roman" w:hAnsi="H-Times New Roman"/>
          <w:sz w:val="24"/>
        </w:rPr>
        <w:t xml:space="preserve"> </w:t>
      </w:r>
      <w:r w:rsidR="006A02AB" w:rsidRPr="00601A67">
        <w:rPr>
          <w:rFonts w:ascii="H-Times New Roman" w:hAnsi="H-Times New Roman"/>
          <w:sz w:val="24"/>
        </w:rPr>
        <w:t xml:space="preserve">jelölt </w:t>
      </w:r>
      <w:r w:rsidR="001B3618" w:rsidRPr="00601A67">
        <w:rPr>
          <w:rFonts w:ascii="H-Times New Roman" w:hAnsi="H-Times New Roman"/>
          <w:sz w:val="24"/>
        </w:rPr>
        <w:t>részvételi aránya az 50%-t</w:t>
      </w:r>
      <w:r w:rsidR="000D228B" w:rsidRPr="00601A67">
        <w:rPr>
          <w:rFonts w:ascii="H-Times New Roman" w:hAnsi="H-Times New Roman"/>
          <w:sz w:val="24"/>
        </w:rPr>
        <w:t xml:space="preserve"> </w:t>
      </w:r>
      <w:r w:rsidR="006A02AB" w:rsidRPr="00601A67">
        <w:rPr>
          <w:rFonts w:ascii="H-Times New Roman" w:hAnsi="H-Times New Roman"/>
          <w:sz w:val="24"/>
        </w:rPr>
        <w:t>meghaladja a</w:t>
      </w:r>
      <w:r w:rsidR="000D228B" w:rsidRPr="00601A67">
        <w:rPr>
          <w:rFonts w:ascii="H-Times New Roman" w:hAnsi="H-Times New Roman"/>
          <w:sz w:val="24"/>
        </w:rPr>
        <w:t xml:space="preserve"> PhD fokozattal nem rendelkező hazai társszerzők között</w:t>
      </w:r>
      <w:r w:rsidR="006A02AB" w:rsidRPr="00601A67">
        <w:rPr>
          <w:rFonts w:ascii="H-Times New Roman" w:hAnsi="H-Times New Roman"/>
          <w:sz w:val="24"/>
        </w:rPr>
        <w:t xml:space="preserve">. </w:t>
      </w:r>
    </w:p>
    <w:p w:rsidR="001B3618" w:rsidRPr="00601A67" w:rsidRDefault="00EC5094" w:rsidP="008E421C">
      <w:pPr>
        <w:ind w:left="708"/>
        <w:jc w:val="both"/>
        <w:rPr>
          <w:rFonts w:ascii="H-Times New Roman" w:hAnsi="H-Times New Roman"/>
          <w:sz w:val="24"/>
        </w:rPr>
      </w:pPr>
      <w:r w:rsidRPr="00601A67">
        <w:rPr>
          <w:rFonts w:ascii="H-Times New Roman" w:hAnsi="H-Times New Roman"/>
          <w:sz w:val="24"/>
        </w:rPr>
        <w:t>(3b</w:t>
      </w:r>
      <w:r w:rsidR="00055C4F" w:rsidRPr="00601A67">
        <w:rPr>
          <w:rFonts w:ascii="H-Times New Roman" w:hAnsi="H-Times New Roman"/>
          <w:sz w:val="24"/>
        </w:rPr>
        <w:t>)</w:t>
      </w:r>
      <w:r w:rsidR="006A02AB" w:rsidRPr="00601A67">
        <w:rPr>
          <w:rFonts w:ascii="H-Times New Roman" w:hAnsi="H-Times New Roman"/>
          <w:sz w:val="24"/>
        </w:rPr>
        <w:t xml:space="preserve"> </w:t>
      </w:r>
      <w:r w:rsidR="001F1400" w:rsidRPr="00601A67">
        <w:rPr>
          <w:rFonts w:ascii="H-Times New Roman" w:hAnsi="H-Times New Roman"/>
          <w:sz w:val="24"/>
        </w:rPr>
        <w:t>Kivételes esetben, amennyiben a jelölt</w:t>
      </w:r>
      <w:r w:rsidR="006A02AB" w:rsidRPr="00601A67">
        <w:rPr>
          <w:rFonts w:ascii="H-Times New Roman" w:hAnsi="H-Times New Roman"/>
          <w:sz w:val="24"/>
        </w:rPr>
        <w:t xml:space="preserve">nek </w:t>
      </w:r>
      <w:proofErr w:type="gramStart"/>
      <w:r w:rsidR="00DC0A3C" w:rsidRPr="00601A67">
        <w:rPr>
          <w:rFonts w:ascii="H-Times New Roman" w:hAnsi="H-Times New Roman"/>
          <w:sz w:val="24"/>
        </w:rPr>
        <w:t>van</w:t>
      </w:r>
      <w:proofErr w:type="gramEnd"/>
      <w:r w:rsidR="00DC0A3C" w:rsidRPr="00601A67">
        <w:rPr>
          <w:rFonts w:ascii="H-Times New Roman" w:hAnsi="H-Times New Roman"/>
          <w:sz w:val="24"/>
        </w:rPr>
        <w:t xml:space="preserve"> két originális folyóiratcikke melye</w:t>
      </w:r>
      <w:r w:rsidR="00255188">
        <w:rPr>
          <w:rFonts w:ascii="H-Times New Roman" w:hAnsi="H-Times New Roman"/>
          <w:sz w:val="24"/>
        </w:rPr>
        <w:t>k hatásfaktor-összege eléri a 8</w:t>
      </w:r>
      <w:r w:rsidR="00DC0A3C" w:rsidRPr="00601A67">
        <w:rPr>
          <w:rFonts w:ascii="H-Times New Roman" w:hAnsi="H-Times New Roman"/>
          <w:sz w:val="24"/>
        </w:rPr>
        <w:t>-</w:t>
      </w:r>
      <w:r w:rsidR="00255188">
        <w:rPr>
          <w:rFonts w:ascii="H-Times New Roman" w:hAnsi="H-Times New Roman"/>
          <w:sz w:val="24"/>
        </w:rPr>
        <w:t>a</w:t>
      </w:r>
      <w:r w:rsidR="00DC0A3C" w:rsidRPr="00601A67">
        <w:rPr>
          <w:rFonts w:ascii="H-Times New Roman" w:hAnsi="H-Times New Roman"/>
          <w:sz w:val="24"/>
        </w:rPr>
        <w:t xml:space="preserve">t, </w:t>
      </w:r>
      <w:r w:rsidR="00EE5CED" w:rsidRPr="00601A67">
        <w:rPr>
          <w:rFonts w:ascii="H-Times New Roman" w:hAnsi="H-Times New Roman"/>
          <w:sz w:val="24"/>
        </w:rPr>
        <w:t>és ezekben</w:t>
      </w:r>
      <w:r w:rsidR="00DC0A3C" w:rsidRPr="00601A67">
        <w:rPr>
          <w:rFonts w:ascii="H-Times New Roman" w:hAnsi="H-Times New Roman"/>
          <w:sz w:val="24"/>
        </w:rPr>
        <w:t xml:space="preserve"> </w:t>
      </w:r>
      <w:r w:rsidR="006A02AB" w:rsidRPr="00601A67">
        <w:rPr>
          <w:rFonts w:ascii="H-Times New Roman" w:hAnsi="H-Times New Roman"/>
          <w:sz w:val="24"/>
        </w:rPr>
        <w:t>a PhD fokozattal nem rendelkező hazai társszerzők között</w:t>
      </w:r>
      <w:r w:rsidR="0058682B" w:rsidRPr="00601A67">
        <w:rPr>
          <w:rFonts w:ascii="H-Times New Roman" w:hAnsi="H-Times New Roman"/>
          <w:sz w:val="24"/>
        </w:rPr>
        <w:t xml:space="preserve">i </w:t>
      </w:r>
      <w:r w:rsidR="00DC0A3C" w:rsidRPr="00601A67">
        <w:rPr>
          <w:rFonts w:ascii="H-Times New Roman" w:hAnsi="H-Times New Roman"/>
          <w:sz w:val="24"/>
        </w:rPr>
        <w:t xml:space="preserve">részesedése meghaladja az </w:t>
      </w:r>
      <w:r w:rsidR="0058682B" w:rsidRPr="00601A67">
        <w:rPr>
          <w:rFonts w:ascii="H-Times New Roman" w:hAnsi="H-Times New Roman"/>
          <w:sz w:val="24"/>
        </w:rPr>
        <w:t>50%-ot</w:t>
      </w:r>
      <w:r w:rsidR="00DC0A3C" w:rsidRPr="00601A67">
        <w:rPr>
          <w:rFonts w:ascii="H-Times New Roman" w:hAnsi="H-Times New Roman"/>
          <w:sz w:val="24"/>
        </w:rPr>
        <w:t xml:space="preserve">, </w:t>
      </w:r>
      <w:r w:rsidR="00EE5CED" w:rsidRPr="00601A67">
        <w:rPr>
          <w:rFonts w:ascii="H-Times New Roman" w:hAnsi="H-Times New Roman"/>
          <w:sz w:val="24"/>
        </w:rPr>
        <w:t>a HBDT engedélyezheti az eljárás lefolytatását</w:t>
      </w:r>
      <w:r w:rsidR="0058682B" w:rsidRPr="00601A67">
        <w:rPr>
          <w:rFonts w:ascii="H-Times New Roman" w:hAnsi="H-Times New Roman"/>
          <w:sz w:val="24"/>
        </w:rPr>
        <w:t>.</w:t>
      </w:r>
      <w:r w:rsidR="00EE5CED" w:rsidRPr="00601A67">
        <w:rPr>
          <w:rFonts w:ascii="H-Times New Roman" w:hAnsi="H-Times New Roman"/>
          <w:sz w:val="24"/>
        </w:rPr>
        <w:t xml:space="preserve"> </w:t>
      </w:r>
    </w:p>
    <w:p w:rsidR="004B7DB4" w:rsidRPr="00601A67" w:rsidRDefault="004B7DB4" w:rsidP="007948CD">
      <w:pPr>
        <w:jc w:val="both"/>
        <w:rPr>
          <w:rFonts w:ascii="H-Times New Roman" w:hAnsi="H-Times New Roman"/>
          <w:sz w:val="24"/>
        </w:rPr>
      </w:pPr>
    </w:p>
    <w:p w:rsidR="004B7DB4" w:rsidRPr="00601A67" w:rsidRDefault="00EC5094" w:rsidP="007948CD">
      <w:pPr>
        <w:jc w:val="both"/>
        <w:rPr>
          <w:rFonts w:ascii="H-Times New Roman" w:hAnsi="H-Times New Roman"/>
          <w:sz w:val="24"/>
        </w:rPr>
      </w:pPr>
      <w:r w:rsidRPr="00601A67">
        <w:rPr>
          <w:rFonts w:ascii="H-Times New Roman" w:hAnsi="H-Times New Roman"/>
          <w:sz w:val="24"/>
        </w:rPr>
        <w:t xml:space="preserve">A (3a) és (3b) pontokban meg nem nevezett, de az </w:t>
      </w:r>
      <w:r w:rsidR="006F1723" w:rsidRPr="00601A67">
        <w:rPr>
          <w:rFonts w:ascii="H-Times New Roman" w:hAnsi="H-Times New Roman"/>
          <w:sz w:val="24"/>
        </w:rPr>
        <w:t>Egyetemi Habilitációs Bizottság és Doktori Tanács</w:t>
      </w:r>
      <w:r w:rsidR="00C66826" w:rsidRPr="00601A67">
        <w:rPr>
          <w:rFonts w:ascii="H-Times New Roman" w:hAnsi="H-Times New Roman"/>
          <w:sz w:val="24"/>
        </w:rPr>
        <w:t xml:space="preserve"> (</w:t>
      </w:r>
      <w:r w:rsidR="00C66826" w:rsidRPr="00601A67">
        <w:rPr>
          <w:rFonts w:cs="TimesNewRomanPSMT"/>
          <w:sz w:val="24"/>
          <w:szCs w:val="24"/>
        </w:rPr>
        <w:t>EHBDT</w:t>
      </w:r>
      <w:r w:rsidR="00C66826" w:rsidRPr="00601A67">
        <w:rPr>
          <w:rFonts w:ascii="H-Times New Roman" w:hAnsi="H-Times New Roman"/>
          <w:sz w:val="24"/>
        </w:rPr>
        <w:t>)</w:t>
      </w:r>
      <w:r w:rsidRPr="00601A67">
        <w:rPr>
          <w:rFonts w:ascii="H-Times New Roman" w:hAnsi="H-Times New Roman"/>
          <w:sz w:val="24"/>
        </w:rPr>
        <w:t xml:space="preserve"> követelményekben (1) </w:t>
      </w:r>
      <w:r w:rsidR="004B7DB4" w:rsidRPr="00601A67">
        <w:rPr>
          <w:rFonts w:ascii="H-Times New Roman" w:hAnsi="H-Times New Roman"/>
          <w:sz w:val="24"/>
        </w:rPr>
        <w:t xml:space="preserve">megjelölt </w:t>
      </w:r>
      <w:r w:rsidRPr="00601A67">
        <w:rPr>
          <w:rFonts w:ascii="H-Times New Roman" w:hAnsi="H-Times New Roman"/>
          <w:sz w:val="24"/>
        </w:rPr>
        <w:t xml:space="preserve">további egy </w:t>
      </w:r>
      <w:r w:rsidR="006F1723" w:rsidRPr="00601A67">
        <w:rPr>
          <w:rFonts w:ascii="H-Times New Roman" w:hAnsi="H-Times New Roman"/>
          <w:sz w:val="24"/>
        </w:rPr>
        <w:t>(3a)</w:t>
      </w:r>
      <w:r w:rsidR="005B275A" w:rsidRPr="00601A67">
        <w:rPr>
          <w:rFonts w:ascii="H-Times New Roman" w:hAnsi="H-Times New Roman"/>
          <w:sz w:val="24"/>
        </w:rPr>
        <w:t>,</w:t>
      </w:r>
      <w:r w:rsidR="006F1723" w:rsidRPr="00601A67">
        <w:rPr>
          <w:rFonts w:ascii="H-Times New Roman" w:hAnsi="H-Times New Roman"/>
          <w:sz w:val="24"/>
        </w:rPr>
        <w:t xml:space="preserve"> </w:t>
      </w:r>
      <w:r w:rsidRPr="00601A67">
        <w:rPr>
          <w:rFonts w:ascii="H-Times New Roman" w:hAnsi="H-Times New Roman"/>
          <w:sz w:val="24"/>
        </w:rPr>
        <w:t xml:space="preserve">illetve két </w:t>
      </w:r>
      <w:r w:rsidR="006F1723" w:rsidRPr="00601A67">
        <w:rPr>
          <w:rFonts w:ascii="H-Times New Roman" w:hAnsi="H-Times New Roman"/>
          <w:sz w:val="24"/>
        </w:rPr>
        <w:t xml:space="preserve">(3b) </w:t>
      </w:r>
      <w:r w:rsidRPr="00601A67">
        <w:rPr>
          <w:rFonts w:ascii="H-Times New Roman" w:hAnsi="H-Times New Roman"/>
          <w:sz w:val="24"/>
        </w:rPr>
        <w:t xml:space="preserve">publikáció </w:t>
      </w:r>
      <w:r w:rsidR="004B7DB4" w:rsidRPr="00601A67">
        <w:rPr>
          <w:rFonts w:ascii="H-Times New Roman" w:hAnsi="H-Times New Roman"/>
          <w:sz w:val="24"/>
        </w:rPr>
        <w:t xml:space="preserve">nyomtatásban vagy digitálisan megjelent </w:t>
      </w:r>
      <w:r w:rsidRPr="00601A67">
        <w:rPr>
          <w:rFonts w:ascii="H-Times New Roman" w:hAnsi="H-Times New Roman"/>
          <w:sz w:val="24"/>
        </w:rPr>
        <w:t>közleményt</w:t>
      </w:r>
      <w:r w:rsidR="004B7DB4" w:rsidRPr="00601A67">
        <w:rPr>
          <w:rFonts w:ascii="H-Times New Roman" w:hAnsi="H-Times New Roman"/>
          <w:sz w:val="24"/>
        </w:rPr>
        <w:t xml:space="preserve"> jelentenek</w:t>
      </w:r>
      <w:r w:rsidRPr="00601A67">
        <w:rPr>
          <w:rFonts w:ascii="H-Times New Roman" w:hAnsi="H-Times New Roman"/>
          <w:sz w:val="24"/>
        </w:rPr>
        <w:t>, ezekkel kapcsolatban semmilyen további követelményt nem támasztunk</w:t>
      </w:r>
      <w:r w:rsidR="004B7DB4" w:rsidRPr="00601A67">
        <w:rPr>
          <w:rFonts w:ascii="H-Times New Roman" w:hAnsi="H-Times New Roman"/>
          <w:sz w:val="24"/>
        </w:rPr>
        <w:t>.</w:t>
      </w:r>
      <w:r w:rsidR="00EE5CED" w:rsidRPr="00601A67">
        <w:rPr>
          <w:rFonts w:ascii="H-Times New Roman" w:hAnsi="H-Times New Roman"/>
          <w:sz w:val="24"/>
        </w:rPr>
        <w:t xml:space="preserve"> </w:t>
      </w:r>
    </w:p>
    <w:p w:rsidR="00B57F50" w:rsidRPr="00601A67" w:rsidRDefault="00B57F50" w:rsidP="007948CD">
      <w:pPr>
        <w:jc w:val="both"/>
        <w:rPr>
          <w:rFonts w:ascii="H-Times New Roman" w:hAnsi="H-Times New Roman"/>
          <w:sz w:val="24"/>
        </w:rPr>
      </w:pPr>
    </w:p>
    <w:p w:rsidR="00B57F50" w:rsidRPr="00601A67" w:rsidRDefault="00B57F50" w:rsidP="007948CD">
      <w:pPr>
        <w:jc w:val="both"/>
        <w:rPr>
          <w:rFonts w:ascii="H-Times New Roman" w:hAnsi="H-Times New Roman"/>
          <w:sz w:val="24"/>
        </w:rPr>
      </w:pPr>
      <w:r w:rsidRPr="00601A67">
        <w:rPr>
          <w:rFonts w:ascii="H-Times New Roman" w:hAnsi="H-Times New Roman"/>
          <w:b/>
          <w:sz w:val="24"/>
        </w:rPr>
        <w:t>Minimum-követelmény</w:t>
      </w:r>
      <w:r w:rsidRPr="00601A67">
        <w:rPr>
          <w:rFonts w:ascii="H-Times New Roman" w:hAnsi="H-Times New Roman"/>
          <w:sz w:val="24"/>
        </w:rPr>
        <w:t xml:space="preserve"> továbbá, hogy a Jelölt legalább egy szóbeli előadás megtartását igazolja.</w:t>
      </w:r>
    </w:p>
    <w:p w:rsidR="001B3618" w:rsidRPr="00601A67" w:rsidRDefault="001B3618" w:rsidP="00A86A15">
      <w:pPr>
        <w:jc w:val="both"/>
        <w:rPr>
          <w:rFonts w:ascii="H-Times New Roman" w:hAnsi="H-Times New Roman"/>
          <w:strike/>
          <w:sz w:val="24"/>
        </w:rPr>
      </w:pPr>
    </w:p>
    <w:p w:rsidR="007B4DA9" w:rsidRDefault="001B3618" w:rsidP="00A86A15">
      <w:pPr>
        <w:jc w:val="both"/>
        <w:rPr>
          <w:rFonts w:ascii="H-Times New Roman" w:hAnsi="H-Times New Roman"/>
          <w:sz w:val="24"/>
        </w:rPr>
      </w:pPr>
      <w:r w:rsidRPr="00601A67">
        <w:rPr>
          <w:rFonts w:ascii="H-Times New Roman" w:hAnsi="H-Times New Roman"/>
          <w:sz w:val="24"/>
        </w:rPr>
        <w:t xml:space="preserve">Bármilyen, a publikációk értékelésekor felmerülő </w:t>
      </w:r>
      <w:proofErr w:type="gramStart"/>
      <w:r w:rsidRPr="00601A67">
        <w:rPr>
          <w:rFonts w:ascii="H-Times New Roman" w:hAnsi="H-Times New Roman"/>
          <w:sz w:val="24"/>
        </w:rPr>
        <w:t>problémával</w:t>
      </w:r>
      <w:proofErr w:type="gramEnd"/>
      <w:r w:rsidRPr="00601A67">
        <w:rPr>
          <w:rFonts w:ascii="H-Times New Roman" w:hAnsi="H-Times New Roman"/>
          <w:sz w:val="24"/>
        </w:rPr>
        <w:t xml:space="preserve"> kapcsolatban célszerű kérni a </w:t>
      </w:r>
      <w:r w:rsidR="00AC2999" w:rsidRPr="00601A67">
        <w:rPr>
          <w:rFonts w:ascii="H-Times New Roman" w:hAnsi="H-Times New Roman"/>
          <w:sz w:val="24"/>
        </w:rPr>
        <w:t xml:space="preserve">HBDT elnök </w:t>
      </w:r>
      <w:r w:rsidRPr="00601A67">
        <w:rPr>
          <w:rFonts w:ascii="H-Times New Roman" w:hAnsi="H-Times New Roman"/>
          <w:sz w:val="24"/>
        </w:rPr>
        <w:t>állásfoglalását.</w:t>
      </w:r>
    </w:p>
    <w:p w:rsidR="007B4DA9" w:rsidRDefault="007B4DA9" w:rsidP="007B4DA9">
      <w:r>
        <w:br w:type="page"/>
      </w:r>
    </w:p>
    <w:p w:rsidR="001B3618" w:rsidRPr="00601A67" w:rsidRDefault="001B3618" w:rsidP="001B3618">
      <w:pPr>
        <w:jc w:val="center"/>
        <w:rPr>
          <w:rFonts w:ascii="H-Times New Roman" w:hAnsi="H-Times New Roman"/>
          <w:b/>
          <w:sz w:val="28"/>
        </w:rPr>
      </w:pPr>
      <w:r w:rsidRPr="00601A67">
        <w:rPr>
          <w:rFonts w:ascii="H-Times New Roman" w:hAnsi="H-Times New Roman"/>
          <w:b/>
          <w:sz w:val="28"/>
        </w:rPr>
        <w:lastRenderedPageBreak/>
        <w:t>Publikációk pontozása</w:t>
      </w:r>
    </w:p>
    <w:p w:rsidR="00292745" w:rsidRPr="00601A67" w:rsidRDefault="00292745" w:rsidP="001B3618">
      <w:pPr>
        <w:rPr>
          <w:rFonts w:ascii="H-Times New Roman" w:hAnsi="H-Times New Roman"/>
          <w:b/>
          <w:sz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8"/>
        <w:gridCol w:w="1294"/>
        <w:gridCol w:w="1155"/>
        <w:gridCol w:w="955"/>
      </w:tblGrid>
      <w:tr w:rsidR="007B4DA9" w:rsidRPr="00601A67" w:rsidTr="00092714">
        <w:tc>
          <w:tcPr>
            <w:tcW w:w="5638" w:type="dxa"/>
            <w:shd w:val="clear" w:color="auto" w:fill="auto"/>
            <w:vAlign w:val="center"/>
          </w:tcPr>
          <w:p w:rsidR="007B4DA9" w:rsidRPr="00601A67" w:rsidRDefault="007B4DA9" w:rsidP="00092714">
            <w:pPr>
              <w:rPr>
                <w:rFonts w:ascii="H-Times New Roman" w:hAnsi="H-Times New Roman"/>
                <w:b/>
                <w:sz w:val="24"/>
              </w:rPr>
            </w:pPr>
            <w:r w:rsidRPr="00601A67">
              <w:rPr>
                <w:rFonts w:ascii="H-Times New Roman" w:hAnsi="H-Times New Roman"/>
                <w:caps/>
                <w:sz w:val="24"/>
              </w:rPr>
              <w:t>Publikáció típusa</w:t>
            </w:r>
          </w:p>
        </w:tc>
        <w:tc>
          <w:tcPr>
            <w:tcW w:w="1294" w:type="dxa"/>
            <w:vAlign w:val="center"/>
          </w:tcPr>
          <w:p w:rsidR="007B4DA9" w:rsidRPr="00092714" w:rsidRDefault="00092714" w:rsidP="00092714">
            <w:pPr>
              <w:rPr>
                <w:rFonts w:ascii="H-Times New Roman" w:hAnsi="H-Times New Roman"/>
                <w:sz w:val="24"/>
              </w:rPr>
            </w:pPr>
            <w:r w:rsidRPr="00092714">
              <w:rPr>
                <w:rFonts w:ascii="H-Times New Roman" w:hAnsi="H-Times New Roman"/>
              </w:rPr>
              <w:t>Tézisponthoz kapcsolódó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B4DA9" w:rsidRPr="00092714" w:rsidRDefault="00092714" w:rsidP="00092714">
            <w:pPr>
              <w:rPr>
                <w:rFonts w:ascii="H-Times New Roman" w:hAnsi="H-Times New Roman"/>
              </w:rPr>
            </w:pPr>
            <w:r>
              <w:rPr>
                <w:rFonts w:ascii="H-Times New Roman" w:hAnsi="H-Times New Roman"/>
              </w:rPr>
              <w:t>R</w:t>
            </w:r>
            <w:r w:rsidR="007B4DA9" w:rsidRPr="00092714">
              <w:rPr>
                <w:rFonts w:ascii="H-Times New Roman" w:hAnsi="H-Times New Roman"/>
              </w:rPr>
              <w:t>észvételi</w:t>
            </w:r>
          </w:p>
          <w:p w:rsidR="007B4DA9" w:rsidRPr="00092714" w:rsidRDefault="00092714" w:rsidP="00092714">
            <w:pPr>
              <w:rPr>
                <w:rFonts w:ascii="H-Times New Roman" w:hAnsi="H-Times New Roman"/>
                <w:b/>
              </w:rPr>
            </w:pPr>
            <w:r>
              <w:rPr>
                <w:rFonts w:ascii="H-Times New Roman" w:hAnsi="H-Times New Roman"/>
              </w:rPr>
              <w:t>a</w:t>
            </w:r>
            <w:r w:rsidR="007B4DA9" w:rsidRPr="00092714">
              <w:rPr>
                <w:rFonts w:ascii="H-Times New Roman" w:hAnsi="H-Times New Roman"/>
              </w:rPr>
              <w:t>rány</w:t>
            </w:r>
            <w:r>
              <w:rPr>
                <w:rFonts w:ascii="H-Times New Roman" w:hAnsi="H-Times New Roman"/>
              </w:rPr>
              <w:t>, %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7B4DA9" w:rsidRPr="00092714" w:rsidRDefault="007B4DA9" w:rsidP="00092714">
            <w:pPr>
              <w:rPr>
                <w:rFonts w:ascii="H-Times New Roman" w:hAnsi="H-Times New Roman"/>
              </w:rPr>
            </w:pPr>
            <w:r w:rsidRPr="00092714">
              <w:rPr>
                <w:rFonts w:ascii="H-Times New Roman" w:hAnsi="H-Times New Roman"/>
              </w:rPr>
              <w:t>Pont-</w:t>
            </w:r>
          </w:p>
          <w:p w:rsidR="007B4DA9" w:rsidRPr="00092714" w:rsidRDefault="007B4DA9" w:rsidP="00092714">
            <w:pPr>
              <w:rPr>
                <w:rFonts w:ascii="H-Times New Roman" w:hAnsi="H-Times New Roman"/>
                <w:b/>
              </w:rPr>
            </w:pPr>
            <w:r w:rsidRPr="00092714">
              <w:rPr>
                <w:rFonts w:ascii="H-Times New Roman" w:hAnsi="H-Times New Roman"/>
              </w:rPr>
              <w:t>szám</w:t>
            </w:r>
          </w:p>
        </w:tc>
      </w:tr>
      <w:tr w:rsidR="007B4DA9" w:rsidRPr="00601A67" w:rsidTr="00092714">
        <w:trPr>
          <w:trHeight w:val="397"/>
        </w:trPr>
        <w:tc>
          <w:tcPr>
            <w:tcW w:w="9042" w:type="dxa"/>
            <w:gridSpan w:val="4"/>
            <w:tcBorders>
              <w:top w:val="double" w:sz="4" w:space="0" w:color="auto"/>
            </w:tcBorders>
            <w:vAlign w:val="center"/>
          </w:tcPr>
          <w:p w:rsidR="007B4DA9" w:rsidRPr="00CE40F4" w:rsidRDefault="007B4DA9" w:rsidP="00092714">
            <w:pPr>
              <w:rPr>
                <w:rFonts w:ascii="H-Times New Roman" w:hAnsi="H-Times New Roman"/>
                <w:b/>
                <w:sz w:val="24"/>
              </w:rPr>
            </w:pPr>
            <w:r w:rsidRPr="00CE40F4">
              <w:rPr>
                <w:rFonts w:ascii="H-Times New Roman" w:hAnsi="H-Times New Roman"/>
                <w:b/>
                <w:sz w:val="24"/>
              </w:rPr>
              <w:t>Lektorált folyóiratcikkek</w:t>
            </w:r>
          </w:p>
        </w:tc>
      </w:tr>
      <w:tr w:rsidR="007B4DA9" w:rsidRPr="00601A67" w:rsidTr="00092714">
        <w:trPr>
          <w:trHeight w:val="397"/>
        </w:trPr>
        <w:tc>
          <w:tcPr>
            <w:tcW w:w="9042" w:type="dxa"/>
            <w:gridSpan w:val="4"/>
            <w:vAlign w:val="center"/>
          </w:tcPr>
          <w:p w:rsidR="007B4DA9" w:rsidRPr="00601A67" w:rsidRDefault="007B4DA9" w:rsidP="00092714">
            <w:pPr>
              <w:rPr>
                <w:rFonts w:ascii="H-Times New Roman" w:hAnsi="H-Times New Roman"/>
                <w:b/>
                <w:sz w:val="24"/>
              </w:rPr>
            </w:pPr>
            <w:r w:rsidRPr="00601A67">
              <w:rPr>
                <w:rFonts w:ascii="H-Times New Roman" w:hAnsi="H-Times New Roman"/>
                <w:b/>
                <w:sz w:val="24"/>
              </w:rPr>
              <w:t>Angol nyelvű hatás</w:t>
            </w:r>
            <w:proofErr w:type="gramStart"/>
            <w:r w:rsidRPr="00601A67">
              <w:rPr>
                <w:rFonts w:ascii="H-Times New Roman" w:hAnsi="H-Times New Roman"/>
                <w:b/>
                <w:sz w:val="24"/>
              </w:rPr>
              <w:t>faktorral</w:t>
            </w:r>
            <w:proofErr w:type="gramEnd"/>
            <w:r w:rsidRPr="00601A67">
              <w:rPr>
                <w:rFonts w:ascii="H-Times New Roman" w:hAnsi="H-Times New Roman"/>
                <w:b/>
                <w:sz w:val="24"/>
              </w:rPr>
              <w:t xml:space="preserve"> rendelkező </w:t>
            </w:r>
            <w:r w:rsidRPr="00601A67">
              <w:rPr>
                <w:rFonts w:ascii="H-Times New Roman" w:hAnsi="H-Times New Roman"/>
                <w:sz w:val="24"/>
              </w:rPr>
              <w:t>folyóiratban*</w:t>
            </w:r>
            <w:r>
              <w:rPr>
                <w:rFonts w:ascii="H-Times New Roman" w:hAnsi="H-Times New Roman"/>
                <w:sz w:val="24"/>
              </w:rPr>
              <w:t xml:space="preserve"> (6 pont)</w:t>
            </w:r>
          </w:p>
        </w:tc>
      </w:tr>
      <w:tr w:rsidR="007B4DA9" w:rsidRPr="00601A67" w:rsidTr="00092714">
        <w:tc>
          <w:tcPr>
            <w:tcW w:w="5638" w:type="dxa"/>
            <w:shd w:val="clear" w:color="auto" w:fill="auto"/>
          </w:tcPr>
          <w:p w:rsidR="007B4DA9" w:rsidRPr="00601A67" w:rsidRDefault="007B4DA9" w:rsidP="008E5E70">
            <w:pPr>
              <w:jc w:val="both"/>
              <w:rPr>
                <w:rFonts w:ascii="H-Times New Roman" w:hAnsi="H-Times New Roman"/>
                <w:b/>
                <w:sz w:val="24"/>
              </w:rPr>
            </w:pPr>
          </w:p>
        </w:tc>
        <w:tc>
          <w:tcPr>
            <w:tcW w:w="1294" w:type="dxa"/>
          </w:tcPr>
          <w:p w:rsidR="007B4DA9" w:rsidRPr="00601A67" w:rsidRDefault="007B4DA9" w:rsidP="008E5E70">
            <w:pPr>
              <w:jc w:val="both"/>
              <w:rPr>
                <w:rFonts w:ascii="H-Times New Roman" w:hAnsi="H-Times New Roman"/>
                <w:b/>
                <w:sz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7B4DA9" w:rsidRPr="00601A67" w:rsidRDefault="007B4DA9" w:rsidP="008E5E70">
            <w:pPr>
              <w:jc w:val="both"/>
              <w:rPr>
                <w:rFonts w:ascii="H-Times New Roman" w:hAnsi="H-Times New Roman"/>
                <w:b/>
                <w:sz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4DA9" w:rsidRPr="00601A67" w:rsidRDefault="007B4DA9" w:rsidP="008E5E70">
            <w:pPr>
              <w:jc w:val="both"/>
              <w:rPr>
                <w:rFonts w:ascii="H-Times New Roman" w:hAnsi="H-Times New Roman"/>
                <w:b/>
                <w:sz w:val="24"/>
              </w:rPr>
            </w:pPr>
          </w:p>
        </w:tc>
      </w:tr>
      <w:tr w:rsidR="007B4DA9" w:rsidRPr="00601A67" w:rsidTr="00092714">
        <w:trPr>
          <w:trHeight w:val="397"/>
        </w:trPr>
        <w:tc>
          <w:tcPr>
            <w:tcW w:w="9042" w:type="dxa"/>
            <w:gridSpan w:val="4"/>
            <w:vAlign w:val="center"/>
          </w:tcPr>
          <w:p w:rsidR="007B4DA9" w:rsidRPr="00601A67" w:rsidRDefault="007B4DA9" w:rsidP="00092714">
            <w:pPr>
              <w:rPr>
                <w:rFonts w:ascii="H-Times New Roman" w:hAnsi="H-Times New Roman"/>
                <w:b/>
                <w:sz w:val="24"/>
              </w:rPr>
            </w:pPr>
            <w:r w:rsidRPr="00601A67">
              <w:rPr>
                <w:rFonts w:ascii="H-Times New Roman" w:hAnsi="H-Times New Roman"/>
                <w:b/>
                <w:sz w:val="24"/>
              </w:rPr>
              <w:t xml:space="preserve">Magyar vagy egyéb nem angol nyelvű </w:t>
            </w:r>
            <w:r w:rsidRPr="00601A67">
              <w:rPr>
                <w:rFonts w:ascii="H-Times New Roman" w:hAnsi="H-Times New Roman"/>
                <w:sz w:val="24"/>
              </w:rPr>
              <w:t>folyóiratban (2 pont)</w:t>
            </w:r>
          </w:p>
        </w:tc>
      </w:tr>
      <w:tr w:rsidR="007B4DA9" w:rsidRPr="00601A67" w:rsidTr="00092714">
        <w:tc>
          <w:tcPr>
            <w:tcW w:w="5638" w:type="dxa"/>
            <w:tcBorders>
              <w:bottom w:val="double" w:sz="4" w:space="0" w:color="auto"/>
            </w:tcBorders>
            <w:shd w:val="clear" w:color="auto" w:fill="auto"/>
          </w:tcPr>
          <w:p w:rsidR="007B4DA9" w:rsidRPr="00601A67" w:rsidRDefault="007B4DA9" w:rsidP="008E5E70">
            <w:pPr>
              <w:jc w:val="both"/>
              <w:rPr>
                <w:rFonts w:ascii="H-Times New Roman" w:hAnsi="H-Times New Roman"/>
                <w:b/>
                <w:sz w:val="24"/>
              </w:rPr>
            </w:pPr>
          </w:p>
        </w:tc>
        <w:tc>
          <w:tcPr>
            <w:tcW w:w="1294" w:type="dxa"/>
            <w:tcBorders>
              <w:bottom w:val="double" w:sz="4" w:space="0" w:color="auto"/>
            </w:tcBorders>
          </w:tcPr>
          <w:p w:rsidR="007B4DA9" w:rsidRPr="00601A67" w:rsidRDefault="007B4DA9" w:rsidP="008E5E70">
            <w:pPr>
              <w:jc w:val="both"/>
              <w:rPr>
                <w:rFonts w:ascii="H-Times New Roman" w:hAnsi="H-Times New Roman"/>
                <w:b/>
                <w:sz w:val="24"/>
              </w:rPr>
            </w:pPr>
          </w:p>
        </w:tc>
        <w:tc>
          <w:tcPr>
            <w:tcW w:w="1155" w:type="dxa"/>
            <w:tcBorders>
              <w:bottom w:val="double" w:sz="4" w:space="0" w:color="auto"/>
            </w:tcBorders>
            <w:shd w:val="clear" w:color="auto" w:fill="auto"/>
          </w:tcPr>
          <w:p w:rsidR="007B4DA9" w:rsidRPr="00601A67" w:rsidRDefault="007B4DA9" w:rsidP="008E5E70">
            <w:pPr>
              <w:jc w:val="both"/>
              <w:rPr>
                <w:rFonts w:ascii="H-Times New Roman" w:hAnsi="H-Times New Roman"/>
                <w:b/>
                <w:sz w:val="24"/>
              </w:rPr>
            </w:pPr>
          </w:p>
        </w:tc>
        <w:tc>
          <w:tcPr>
            <w:tcW w:w="955" w:type="dxa"/>
            <w:tcBorders>
              <w:bottom w:val="double" w:sz="4" w:space="0" w:color="auto"/>
            </w:tcBorders>
            <w:shd w:val="clear" w:color="auto" w:fill="auto"/>
          </w:tcPr>
          <w:p w:rsidR="007B4DA9" w:rsidRPr="00601A67" w:rsidRDefault="007B4DA9" w:rsidP="008E5E70">
            <w:pPr>
              <w:jc w:val="both"/>
              <w:rPr>
                <w:rFonts w:ascii="H-Times New Roman" w:hAnsi="H-Times New Roman"/>
                <w:b/>
                <w:sz w:val="24"/>
              </w:rPr>
            </w:pPr>
          </w:p>
        </w:tc>
      </w:tr>
      <w:tr w:rsidR="007B4DA9" w:rsidRPr="00601A67" w:rsidTr="00092714">
        <w:trPr>
          <w:trHeight w:val="397"/>
        </w:trPr>
        <w:tc>
          <w:tcPr>
            <w:tcW w:w="9042" w:type="dxa"/>
            <w:gridSpan w:val="4"/>
            <w:vAlign w:val="center"/>
          </w:tcPr>
          <w:p w:rsidR="007B4DA9" w:rsidRPr="007B4DA9" w:rsidRDefault="007B4DA9" w:rsidP="00092714">
            <w:pPr>
              <w:rPr>
                <w:rFonts w:ascii="H-Times New Roman" w:hAnsi="H-Times New Roman"/>
                <w:b/>
                <w:sz w:val="24"/>
              </w:rPr>
            </w:pPr>
            <w:r w:rsidRPr="007B4DA9">
              <w:rPr>
                <w:rFonts w:ascii="H-Times New Roman" w:hAnsi="H-Times New Roman"/>
                <w:b/>
                <w:sz w:val="24"/>
              </w:rPr>
              <w:t>További közlemények</w:t>
            </w:r>
          </w:p>
        </w:tc>
      </w:tr>
      <w:tr w:rsidR="007B4DA9" w:rsidRPr="00601A67" w:rsidTr="00092714">
        <w:trPr>
          <w:trHeight w:val="397"/>
        </w:trPr>
        <w:tc>
          <w:tcPr>
            <w:tcW w:w="9042" w:type="dxa"/>
            <w:gridSpan w:val="4"/>
            <w:vAlign w:val="center"/>
          </w:tcPr>
          <w:p w:rsidR="007B4DA9" w:rsidRPr="00601A67" w:rsidRDefault="007B4DA9" w:rsidP="00092714">
            <w:pPr>
              <w:rPr>
                <w:rFonts w:ascii="H-Times New Roman" w:hAnsi="H-Times New Roman"/>
                <w:b/>
                <w:sz w:val="24"/>
              </w:rPr>
            </w:pPr>
            <w:r w:rsidRPr="00601A67">
              <w:rPr>
                <w:rFonts w:ascii="H-Times New Roman" w:hAnsi="H-Times New Roman"/>
                <w:sz w:val="24"/>
              </w:rPr>
              <w:t>Könyv vagy könyvfejezet (8 pont)</w:t>
            </w:r>
          </w:p>
        </w:tc>
      </w:tr>
      <w:tr w:rsidR="007B4DA9" w:rsidRPr="00601A67" w:rsidTr="00092714">
        <w:tc>
          <w:tcPr>
            <w:tcW w:w="5638" w:type="dxa"/>
            <w:shd w:val="clear" w:color="auto" w:fill="auto"/>
          </w:tcPr>
          <w:p w:rsidR="007B4DA9" w:rsidRPr="00601A67" w:rsidRDefault="007B4DA9" w:rsidP="00E32A9C">
            <w:pPr>
              <w:jc w:val="both"/>
              <w:rPr>
                <w:rFonts w:ascii="H-Times New Roman" w:hAnsi="H-Times New Roman"/>
                <w:sz w:val="24"/>
              </w:rPr>
            </w:pPr>
          </w:p>
        </w:tc>
        <w:tc>
          <w:tcPr>
            <w:tcW w:w="1294" w:type="dxa"/>
          </w:tcPr>
          <w:p w:rsidR="007B4DA9" w:rsidRPr="00601A67" w:rsidRDefault="007B4DA9" w:rsidP="00E32A9C">
            <w:pPr>
              <w:jc w:val="both"/>
              <w:rPr>
                <w:rFonts w:ascii="H-Times New Roman" w:hAnsi="H-Times New Roman"/>
                <w:b/>
                <w:sz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7B4DA9" w:rsidRPr="00601A67" w:rsidRDefault="007B4DA9" w:rsidP="00E32A9C">
            <w:pPr>
              <w:jc w:val="both"/>
              <w:rPr>
                <w:rFonts w:ascii="H-Times New Roman" w:hAnsi="H-Times New Roman"/>
                <w:b/>
                <w:sz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4DA9" w:rsidRPr="00601A67" w:rsidRDefault="007B4DA9" w:rsidP="00E32A9C">
            <w:pPr>
              <w:jc w:val="both"/>
              <w:rPr>
                <w:rFonts w:ascii="H-Times New Roman" w:hAnsi="H-Times New Roman"/>
                <w:b/>
                <w:sz w:val="24"/>
              </w:rPr>
            </w:pPr>
          </w:p>
        </w:tc>
      </w:tr>
      <w:tr w:rsidR="007B4DA9" w:rsidRPr="00601A67" w:rsidTr="00092714">
        <w:trPr>
          <w:trHeight w:val="397"/>
        </w:trPr>
        <w:tc>
          <w:tcPr>
            <w:tcW w:w="9042" w:type="dxa"/>
            <w:gridSpan w:val="4"/>
            <w:vAlign w:val="center"/>
          </w:tcPr>
          <w:p w:rsidR="007B4DA9" w:rsidRPr="00601A67" w:rsidRDefault="007B4DA9" w:rsidP="00092714">
            <w:pPr>
              <w:rPr>
                <w:rFonts w:ascii="H-Times New Roman" w:hAnsi="H-Times New Roman"/>
                <w:b/>
                <w:sz w:val="24"/>
              </w:rPr>
            </w:pPr>
            <w:r w:rsidRPr="00601A67">
              <w:rPr>
                <w:rFonts w:ascii="H-Times New Roman" w:hAnsi="H-Times New Roman"/>
                <w:sz w:val="24"/>
              </w:rPr>
              <w:t>Szerkesztett könyvben cikk (4 pont)</w:t>
            </w:r>
          </w:p>
        </w:tc>
      </w:tr>
      <w:tr w:rsidR="007B4DA9" w:rsidRPr="00601A67" w:rsidTr="00092714">
        <w:tc>
          <w:tcPr>
            <w:tcW w:w="5638" w:type="dxa"/>
            <w:shd w:val="clear" w:color="auto" w:fill="auto"/>
          </w:tcPr>
          <w:p w:rsidR="007B4DA9" w:rsidRPr="00601A67" w:rsidRDefault="007B4DA9" w:rsidP="00E32A9C">
            <w:pPr>
              <w:jc w:val="both"/>
              <w:rPr>
                <w:rFonts w:ascii="H-Times New Roman" w:hAnsi="H-Times New Roman"/>
                <w:sz w:val="24"/>
              </w:rPr>
            </w:pPr>
          </w:p>
        </w:tc>
        <w:tc>
          <w:tcPr>
            <w:tcW w:w="1294" w:type="dxa"/>
          </w:tcPr>
          <w:p w:rsidR="007B4DA9" w:rsidRPr="00601A67" w:rsidRDefault="007B4DA9" w:rsidP="00E32A9C">
            <w:pPr>
              <w:jc w:val="both"/>
              <w:rPr>
                <w:rFonts w:ascii="H-Times New Roman" w:hAnsi="H-Times New Roman"/>
                <w:b/>
                <w:sz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7B4DA9" w:rsidRPr="00601A67" w:rsidRDefault="007B4DA9" w:rsidP="00E32A9C">
            <w:pPr>
              <w:jc w:val="both"/>
              <w:rPr>
                <w:rFonts w:ascii="H-Times New Roman" w:hAnsi="H-Times New Roman"/>
                <w:b/>
                <w:sz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4DA9" w:rsidRPr="00601A67" w:rsidRDefault="007B4DA9" w:rsidP="00E32A9C">
            <w:pPr>
              <w:jc w:val="both"/>
              <w:rPr>
                <w:rFonts w:ascii="H-Times New Roman" w:hAnsi="H-Times New Roman"/>
                <w:b/>
                <w:sz w:val="24"/>
              </w:rPr>
            </w:pPr>
          </w:p>
        </w:tc>
      </w:tr>
      <w:tr w:rsidR="007B4DA9" w:rsidRPr="00601A67" w:rsidTr="00092714">
        <w:trPr>
          <w:trHeight w:val="397"/>
        </w:trPr>
        <w:tc>
          <w:tcPr>
            <w:tcW w:w="9042" w:type="dxa"/>
            <w:gridSpan w:val="4"/>
            <w:vAlign w:val="center"/>
          </w:tcPr>
          <w:p w:rsidR="007B4DA9" w:rsidRPr="00601A67" w:rsidRDefault="007B4DA9" w:rsidP="00092714">
            <w:pPr>
              <w:rPr>
                <w:rFonts w:ascii="H-Times New Roman" w:hAnsi="H-Times New Roman"/>
                <w:b/>
                <w:sz w:val="24"/>
              </w:rPr>
            </w:pPr>
            <w:proofErr w:type="gramStart"/>
            <w:r w:rsidRPr="00601A67">
              <w:rPr>
                <w:rFonts w:ascii="H-Times New Roman" w:hAnsi="H-Times New Roman"/>
                <w:sz w:val="24"/>
              </w:rPr>
              <w:t>Disszertáció</w:t>
            </w:r>
            <w:proofErr w:type="gramEnd"/>
            <w:r w:rsidRPr="00601A67">
              <w:rPr>
                <w:rFonts w:ascii="H-Times New Roman" w:hAnsi="H-Times New Roman"/>
                <w:sz w:val="24"/>
              </w:rPr>
              <w:t xml:space="preserve"> (3 pont)</w:t>
            </w:r>
          </w:p>
        </w:tc>
      </w:tr>
      <w:tr w:rsidR="007B4DA9" w:rsidRPr="00601A67" w:rsidTr="00092714">
        <w:tc>
          <w:tcPr>
            <w:tcW w:w="5638" w:type="dxa"/>
            <w:shd w:val="clear" w:color="auto" w:fill="auto"/>
          </w:tcPr>
          <w:p w:rsidR="007B4DA9" w:rsidRPr="00601A67" w:rsidRDefault="007B4DA9" w:rsidP="00E32A9C">
            <w:pPr>
              <w:jc w:val="both"/>
              <w:rPr>
                <w:rFonts w:ascii="H-Times New Roman" w:hAnsi="H-Times New Roman"/>
                <w:sz w:val="24"/>
              </w:rPr>
            </w:pPr>
          </w:p>
        </w:tc>
        <w:tc>
          <w:tcPr>
            <w:tcW w:w="1294" w:type="dxa"/>
          </w:tcPr>
          <w:p w:rsidR="007B4DA9" w:rsidRPr="00601A67" w:rsidRDefault="007B4DA9" w:rsidP="00E32A9C">
            <w:pPr>
              <w:jc w:val="both"/>
              <w:rPr>
                <w:rFonts w:ascii="H-Times New Roman" w:hAnsi="H-Times New Roman"/>
                <w:b/>
                <w:sz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7B4DA9" w:rsidRPr="00601A67" w:rsidRDefault="007B4DA9" w:rsidP="00E32A9C">
            <w:pPr>
              <w:jc w:val="both"/>
              <w:rPr>
                <w:rFonts w:ascii="H-Times New Roman" w:hAnsi="H-Times New Roman"/>
                <w:b/>
                <w:sz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4DA9" w:rsidRPr="00601A67" w:rsidRDefault="007B4DA9" w:rsidP="00E32A9C">
            <w:pPr>
              <w:jc w:val="both"/>
              <w:rPr>
                <w:rFonts w:ascii="H-Times New Roman" w:hAnsi="H-Times New Roman"/>
                <w:b/>
                <w:sz w:val="24"/>
              </w:rPr>
            </w:pPr>
          </w:p>
        </w:tc>
      </w:tr>
      <w:tr w:rsidR="00092714" w:rsidRPr="00601A67" w:rsidTr="00092714">
        <w:trPr>
          <w:trHeight w:val="397"/>
        </w:trPr>
        <w:tc>
          <w:tcPr>
            <w:tcW w:w="9042" w:type="dxa"/>
            <w:gridSpan w:val="4"/>
            <w:vAlign w:val="center"/>
          </w:tcPr>
          <w:p w:rsidR="00092714" w:rsidRPr="00601A67" w:rsidRDefault="00092714" w:rsidP="00092714">
            <w:pPr>
              <w:rPr>
                <w:rFonts w:ascii="H-Times New Roman" w:hAnsi="H-Times New Roman"/>
                <w:b/>
                <w:sz w:val="24"/>
              </w:rPr>
            </w:pPr>
            <w:r w:rsidRPr="00601A67">
              <w:rPr>
                <w:rFonts w:ascii="H-Times New Roman" w:hAnsi="H-Times New Roman"/>
                <w:sz w:val="24"/>
              </w:rPr>
              <w:t>Nyomtatott vagy elektronikus egyetemi jegyzet (3 pont)</w:t>
            </w:r>
          </w:p>
        </w:tc>
      </w:tr>
      <w:tr w:rsidR="007B4DA9" w:rsidRPr="00601A67" w:rsidTr="00092714">
        <w:tc>
          <w:tcPr>
            <w:tcW w:w="5638" w:type="dxa"/>
            <w:tcBorders>
              <w:bottom w:val="double" w:sz="4" w:space="0" w:color="auto"/>
            </w:tcBorders>
            <w:shd w:val="clear" w:color="auto" w:fill="auto"/>
          </w:tcPr>
          <w:p w:rsidR="007B4DA9" w:rsidRPr="00601A67" w:rsidRDefault="007B4DA9" w:rsidP="00E32A9C">
            <w:pPr>
              <w:jc w:val="both"/>
              <w:rPr>
                <w:rFonts w:ascii="H-Times New Roman" w:hAnsi="H-Times New Roman"/>
                <w:sz w:val="24"/>
              </w:rPr>
            </w:pPr>
          </w:p>
        </w:tc>
        <w:tc>
          <w:tcPr>
            <w:tcW w:w="1294" w:type="dxa"/>
            <w:tcBorders>
              <w:bottom w:val="double" w:sz="4" w:space="0" w:color="auto"/>
            </w:tcBorders>
          </w:tcPr>
          <w:p w:rsidR="007B4DA9" w:rsidRPr="00601A67" w:rsidRDefault="007B4DA9" w:rsidP="00E32A9C">
            <w:pPr>
              <w:jc w:val="both"/>
              <w:rPr>
                <w:rFonts w:ascii="H-Times New Roman" w:hAnsi="H-Times New Roman"/>
                <w:b/>
                <w:sz w:val="24"/>
              </w:rPr>
            </w:pPr>
          </w:p>
        </w:tc>
        <w:tc>
          <w:tcPr>
            <w:tcW w:w="1155" w:type="dxa"/>
            <w:tcBorders>
              <w:bottom w:val="double" w:sz="4" w:space="0" w:color="auto"/>
            </w:tcBorders>
            <w:shd w:val="clear" w:color="auto" w:fill="auto"/>
          </w:tcPr>
          <w:p w:rsidR="007B4DA9" w:rsidRPr="00601A67" w:rsidRDefault="007B4DA9" w:rsidP="00E32A9C">
            <w:pPr>
              <w:jc w:val="both"/>
              <w:rPr>
                <w:rFonts w:ascii="H-Times New Roman" w:hAnsi="H-Times New Roman"/>
                <w:b/>
                <w:sz w:val="24"/>
              </w:rPr>
            </w:pPr>
          </w:p>
        </w:tc>
        <w:tc>
          <w:tcPr>
            <w:tcW w:w="955" w:type="dxa"/>
            <w:tcBorders>
              <w:bottom w:val="double" w:sz="4" w:space="0" w:color="auto"/>
            </w:tcBorders>
            <w:shd w:val="clear" w:color="auto" w:fill="auto"/>
          </w:tcPr>
          <w:p w:rsidR="007B4DA9" w:rsidRPr="00601A67" w:rsidRDefault="007B4DA9" w:rsidP="00E32A9C">
            <w:pPr>
              <w:jc w:val="both"/>
              <w:rPr>
                <w:rFonts w:ascii="H-Times New Roman" w:hAnsi="H-Times New Roman"/>
                <w:b/>
                <w:sz w:val="24"/>
              </w:rPr>
            </w:pPr>
          </w:p>
        </w:tc>
      </w:tr>
      <w:tr w:rsidR="00092714" w:rsidRPr="00601A67" w:rsidTr="00092714">
        <w:trPr>
          <w:trHeight w:val="397"/>
        </w:trPr>
        <w:tc>
          <w:tcPr>
            <w:tcW w:w="9042" w:type="dxa"/>
            <w:gridSpan w:val="4"/>
            <w:tcBorders>
              <w:top w:val="double" w:sz="4" w:space="0" w:color="auto"/>
            </w:tcBorders>
            <w:vAlign w:val="center"/>
          </w:tcPr>
          <w:p w:rsidR="00092714" w:rsidRPr="00601A67" w:rsidRDefault="00092714" w:rsidP="00092714">
            <w:pPr>
              <w:rPr>
                <w:rFonts w:ascii="H-Times New Roman" w:hAnsi="H-Times New Roman"/>
                <w:b/>
                <w:sz w:val="24"/>
              </w:rPr>
            </w:pPr>
            <w:r w:rsidRPr="00601A67">
              <w:rPr>
                <w:rFonts w:ascii="H-Times New Roman" w:hAnsi="H-Times New Roman"/>
                <w:b/>
                <w:sz w:val="24"/>
              </w:rPr>
              <w:t xml:space="preserve">Nem lektorált </w:t>
            </w:r>
            <w:r w:rsidRPr="007B4DA9">
              <w:rPr>
                <w:rFonts w:ascii="H-Times New Roman" w:hAnsi="H-Times New Roman"/>
                <w:b/>
                <w:sz w:val="24"/>
              </w:rPr>
              <w:t>folyóiratcikkek</w:t>
            </w:r>
            <w:r w:rsidRPr="00601A67">
              <w:rPr>
                <w:rFonts w:ascii="H-Times New Roman" w:hAnsi="H-Times New Roman"/>
                <w:sz w:val="24"/>
              </w:rPr>
              <w:t>**</w:t>
            </w:r>
          </w:p>
        </w:tc>
      </w:tr>
      <w:tr w:rsidR="00092714" w:rsidRPr="00601A67" w:rsidTr="00092714">
        <w:trPr>
          <w:trHeight w:val="397"/>
        </w:trPr>
        <w:tc>
          <w:tcPr>
            <w:tcW w:w="9042" w:type="dxa"/>
            <w:gridSpan w:val="4"/>
            <w:vAlign w:val="center"/>
          </w:tcPr>
          <w:p w:rsidR="00092714" w:rsidRPr="00601A67" w:rsidRDefault="00092714" w:rsidP="00092714">
            <w:pPr>
              <w:rPr>
                <w:rFonts w:ascii="H-Times New Roman" w:hAnsi="H-Times New Roman"/>
                <w:b/>
                <w:sz w:val="24"/>
              </w:rPr>
            </w:pPr>
            <w:r w:rsidRPr="00601A67">
              <w:rPr>
                <w:rFonts w:ascii="H-Times New Roman" w:hAnsi="H-Times New Roman"/>
                <w:b/>
                <w:sz w:val="24"/>
              </w:rPr>
              <w:t xml:space="preserve">Angol nyelvű </w:t>
            </w:r>
            <w:r w:rsidRPr="00601A67">
              <w:rPr>
                <w:rFonts w:ascii="H-Times New Roman" w:hAnsi="H-Times New Roman"/>
                <w:sz w:val="24"/>
              </w:rPr>
              <w:t>folyóiratban (3 pont)</w:t>
            </w:r>
          </w:p>
        </w:tc>
      </w:tr>
      <w:tr w:rsidR="007B4DA9" w:rsidRPr="00601A67" w:rsidTr="00092714">
        <w:tc>
          <w:tcPr>
            <w:tcW w:w="5638" w:type="dxa"/>
            <w:shd w:val="clear" w:color="auto" w:fill="auto"/>
          </w:tcPr>
          <w:p w:rsidR="007B4DA9" w:rsidRPr="00601A67" w:rsidRDefault="007B4DA9" w:rsidP="00E32A9C">
            <w:pPr>
              <w:jc w:val="both"/>
              <w:rPr>
                <w:rFonts w:ascii="H-Times New Roman" w:hAnsi="H-Times New Roman"/>
                <w:b/>
                <w:sz w:val="24"/>
              </w:rPr>
            </w:pPr>
          </w:p>
        </w:tc>
        <w:tc>
          <w:tcPr>
            <w:tcW w:w="1294" w:type="dxa"/>
          </w:tcPr>
          <w:p w:rsidR="007B4DA9" w:rsidRPr="00601A67" w:rsidRDefault="007B4DA9" w:rsidP="00E32A9C">
            <w:pPr>
              <w:jc w:val="both"/>
              <w:rPr>
                <w:rFonts w:ascii="H-Times New Roman" w:hAnsi="H-Times New Roman"/>
                <w:b/>
                <w:sz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7B4DA9" w:rsidRPr="00601A67" w:rsidRDefault="007B4DA9" w:rsidP="00E32A9C">
            <w:pPr>
              <w:jc w:val="both"/>
              <w:rPr>
                <w:rFonts w:ascii="H-Times New Roman" w:hAnsi="H-Times New Roman"/>
                <w:b/>
                <w:sz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4DA9" w:rsidRPr="00601A67" w:rsidRDefault="007B4DA9" w:rsidP="00E32A9C">
            <w:pPr>
              <w:jc w:val="both"/>
              <w:rPr>
                <w:rFonts w:ascii="H-Times New Roman" w:hAnsi="H-Times New Roman"/>
                <w:b/>
                <w:sz w:val="24"/>
              </w:rPr>
            </w:pPr>
          </w:p>
        </w:tc>
      </w:tr>
      <w:tr w:rsidR="00092714" w:rsidRPr="00601A67" w:rsidTr="00092714">
        <w:trPr>
          <w:trHeight w:val="397"/>
        </w:trPr>
        <w:tc>
          <w:tcPr>
            <w:tcW w:w="9042" w:type="dxa"/>
            <w:gridSpan w:val="4"/>
            <w:vAlign w:val="center"/>
          </w:tcPr>
          <w:p w:rsidR="00092714" w:rsidRPr="00601A67" w:rsidRDefault="00092714" w:rsidP="00092714">
            <w:pPr>
              <w:rPr>
                <w:rFonts w:ascii="H-Times New Roman" w:hAnsi="H-Times New Roman"/>
                <w:b/>
                <w:sz w:val="24"/>
              </w:rPr>
            </w:pPr>
            <w:r w:rsidRPr="00601A67">
              <w:rPr>
                <w:rFonts w:ascii="H-Times New Roman" w:hAnsi="H-Times New Roman"/>
                <w:b/>
                <w:sz w:val="24"/>
              </w:rPr>
              <w:t xml:space="preserve">Magyar nyelvű </w:t>
            </w:r>
            <w:r w:rsidRPr="00601A67">
              <w:rPr>
                <w:rFonts w:ascii="H-Times New Roman" w:hAnsi="H-Times New Roman"/>
                <w:sz w:val="24"/>
              </w:rPr>
              <w:t>folyóiratban (1 pont)</w:t>
            </w:r>
          </w:p>
        </w:tc>
      </w:tr>
      <w:tr w:rsidR="007B4DA9" w:rsidRPr="00601A67" w:rsidTr="00092714">
        <w:tc>
          <w:tcPr>
            <w:tcW w:w="5638" w:type="dxa"/>
            <w:shd w:val="clear" w:color="auto" w:fill="auto"/>
          </w:tcPr>
          <w:p w:rsidR="007B4DA9" w:rsidRPr="00601A67" w:rsidRDefault="007B4DA9" w:rsidP="00E32A9C">
            <w:pPr>
              <w:jc w:val="both"/>
              <w:rPr>
                <w:rFonts w:ascii="H-Times New Roman" w:hAnsi="H-Times New Roman"/>
                <w:b/>
                <w:sz w:val="24"/>
              </w:rPr>
            </w:pPr>
          </w:p>
        </w:tc>
        <w:tc>
          <w:tcPr>
            <w:tcW w:w="1294" w:type="dxa"/>
          </w:tcPr>
          <w:p w:rsidR="007B4DA9" w:rsidRPr="00601A67" w:rsidRDefault="007B4DA9" w:rsidP="00E32A9C">
            <w:pPr>
              <w:jc w:val="both"/>
              <w:rPr>
                <w:rFonts w:ascii="H-Times New Roman" w:hAnsi="H-Times New Roman"/>
                <w:b/>
                <w:sz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7B4DA9" w:rsidRPr="00601A67" w:rsidRDefault="007B4DA9" w:rsidP="00E32A9C">
            <w:pPr>
              <w:jc w:val="both"/>
              <w:rPr>
                <w:rFonts w:ascii="H-Times New Roman" w:hAnsi="H-Times New Roman"/>
                <w:b/>
                <w:sz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4DA9" w:rsidRPr="00601A67" w:rsidRDefault="007B4DA9" w:rsidP="00E32A9C">
            <w:pPr>
              <w:jc w:val="both"/>
              <w:rPr>
                <w:rFonts w:ascii="H-Times New Roman" w:hAnsi="H-Times New Roman"/>
                <w:b/>
                <w:sz w:val="24"/>
              </w:rPr>
            </w:pPr>
          </w:p>
        </w:tc>
      </w:tr>
      <w:tr w:rsidR="00092714" w:rsidRPr="00601A67" w:rsidTr="00092714">
        <w:trPr>
          <w:trHeight w:val="397"/>
        </w:trPr>
        <w:tc>
          <w:tcPr>
            <w:tcW w:w="9042" w:type="dxa"/>
            <w:gridSpan w:val="4"/>
            <w:vAlign w:val="center"/>
          </w:tcPr>
          <w:p w:rsidR="00092714" w:rsidRPr="00601A67" w:rsidRDefault="00092714" w:rsidP="00092714">
            <w:pPr>
              <w:rPr>
                <w:rFonts w:ascii="H-Times New Roman" w:hAnsi="H-Times New Roman"/>
                <w:b/>
                <w:sz w:val="24"/>
              </w:rPr>
            </w:pPr>
            <w:r w:rsidRPr="00601A67">
              <w:rPr>
                <w:rFonts w:ascii="H-Times New Roman" w:hAnsi="H-Times New Roman"/>
                <w:b/>
                <w:sz w:val="24"/>
              </w:rPr>
              <w:t xml:space="preserve">Nemzetközi </w:t>
            </w:r>
            <w:proofErr w:type="gramStart"/>
            <w:r w:rsidRPr="00601A67">
              <w:rPr>
                <w:rFonts w:ascii="H-Times New Roman" w:hAnsi="H-Times New Roman"/>
                <w:sz w:val="24"/>
              </w:rPr>
              <w:t>konferencia</w:t>
            </w:r>
            <w:proofErr w:type="gramEnd"/>
            <w:r w:rsidRPr="00601A67">
              <w:rPr>
                <w:rFonts w:ascii="H-Times New Roman" w:hAnsi="H-Times New Roman"/>
                <w:sz w:val="24"/>
              </w:rPr>
              <w:t xml:space="preserve"> kiadványában </w:t>
            </w:r>
            <w:r w:rsidRPr="00601A67">
              <w:rPr>
                <w:rFonts w:ascii="H-Times New Roman" w:hAnsi="H-Times New Roman"/>
                <w:b/>
                <w:sz w:val="24"/>
              </w:rPr>
              <w:t xml:space="preserve">angol nyelvű előadás: </w:t>
            </w:r>
            <w:r w:rsidRPr="00601A67">
              <w:rPr>
                <w:rFonts w:ascii="H-Times New Roman" w:hAnsi="H-Times New Roman"/>
                <w:sz w:val="24"/>
              </w:rPr>
              <w:t xml:space="preserve">(3 pont) </w:t>
            </w:r>
          </w:p>
        </w:tc>
      </w:tr>
      <w:tr w:rsidR="007B4DA9" w:rsidRPr="00601A67" w:rsidTr="00092714">
        <w:tc>
          <w:tcPr>
            <w:tcW w:w="5638" w:type="dxa"/>
            <w:shd w:val="clear" w:color="auto" w:fill="auto"/>
          </w:tcPr>
          <w:p w:rsidR="007B4DA9" w:rsidRPr="00601A67" w:rsidRDefault="007B4DA9" w:rsidP="00E32A9C">
            <w:pPr>
              <w:jc w:val="both"/>
              <w:rPr>
                <w:rFonts w:ascii="H-Times New Roman" w:hAnsi="H-Times New Roman"/>
                <w:b/>
                <w:sz w:val="24"/>
              </w:rPr>
            </w:pPr>
          </w:p>
        </w:tc>
        <w:tc>
          <w:tcPr>
            <w:tcW w:w="1294" w:type="dxa"/>
          </w:tcPr>
          <w:p w:rsidR="007B4DA9" w:rsidRPr="00601A67" w:rsidRDefault="007B4DA9" w:rsidP="00E32A9C">
            <w:pPr>
              <w:jc w:val="both"/>
              <w:rPr>
                <w:rFonts w:ascii="H-Times New Roman" w:hAnsi="H-Times New Roman"/>
                <w:b/>
                <w:sz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7B4DA9" w:rsidRPr="00601A67" w:rsidRDefault="007B4DA9" w:rsidP="00E32A9C">
            <w:pPr>
              <w:jc w:val="both"/>
              <w:rPr>
                <w:rFonts w:ascii="H-Times New Roman" w:hAnsi="H-Times New Roman"/>
                <w:b/>
                <w:sz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4DA9" w:rsidRPr="00601A67" w:rsidRDefault="007B4DA9" w:rsidP="00E32A9C">
            <w:pPr>
              <w:jc w:val="both"/>
              <w:rPr>
                <w:rFonts w:ascii="H-Times New Roman" w:hAnsi="H-Times New Roman"/>
                <w:b/>
                <w:sz w:val="24"/>
              </w:rPr>
            </w:pPr>
          </w:p>
        </w:tc>
      </w:tr>
      <w:tr w:rsidR="00092714" w:rsidRPr="00601A67" w:rsidTr="000128DF">
        <w:trPr>
          <w:trHeight w:val="397"/>
        </w:trPr>
        <w:tc>
          <w:tcPr>
            <w:tcW w:w="9042" w:type="dxa"/>
            <w:gridSpan w:val="4"/>
            <w:vAlign w:val="center"/>
          </w:tcPr>
          <w:p w:rsidR="00092714" w:rsidRPr="00601A67" w:rsidRDefault="00092714" w:rsidP="00092714">
            <w:pPr>
              <w:rPr>
                <w:rFonts w:ascii="H-Times New Roman" w:hAnsi="H-Times New Roman"/>
                <w:b/>
                <w:sz w:val="24"/>
              </w:rPr>
            </w:pPr>
            <w:r w:rsidRPr="00601A67">
              <w:rPr>
                <w:rFonts w:ascii="H-Times New Roman" w:hAnsi="H-Times New Roman"/>
                <w:b/>
                <w:sz w:val="24"/>
              </w:rPr>
              <w:t xml:space="preserve">Magyar nyelvű </w:t>
            </w:r>
            <w:proofErr w:type="gramStart"/>
            <w:r w:rsidRPr="00601A67">
              <w:rPr>
                <w:rFonts w:ascii="H-Times New Roman" w:hAnsi="H-Times New Roman"/>
                <w:sz w:val="24"/>
              </w:rPr>
              <w:t>konferencia</w:t>
            </w:r>
            <w:proofErr w:type="gramEnd"/>
            <w:r w:rsidRPr="00601A67">
              <w:rPr>
                <w:rFonts w:ascii="H-Times New Roman" w:hAnsi="H-Times New Roman"/>
                <w:sz w:val="24"/>
              </w:rPr>
              <w:t xml:space="preserve"> kiadványban </w:t>
            </w:r>
            <w:r w:rsidRPr="00601A67">
              <w:rPr>
                <w:rFonts w:ascii="H-Times New Roman" w:hAnsi="H-Times New Roman"/>
                <w:b/>
                <w:sz w:val="24"/>
              </w:rPr>
              <w:t xml:space="preserve">előadás </w:t>
            </w:r>
            <w:r w:rsidRPr="00601A67">
              <w:rPr>
                <w:rFonts w:ascii="H-Times New Roman" w:hAnsi="H-Times New Roman"/>
                <w:sz w:val="24"/>
              </w:rPr>
              <w:t>(1 pont)</w:t>
            </w:r>
          </w:p>
        </w:tc>
      </w:tr>
      <w:tr w:rsidR="007B4DA9" w:rsidRPr="00601A67" w:rsidTr="00092714">
        <w:tc>
          <w:tcPr>
            <w:tcW w:w="5638" w:type="dxa"/>
            <w:shd w:val="clear" w:color="auto" w:fill="auto"/>
          </w:tcPr>
          <w:p w:rsidR="007B4DA9" w:rsidRPr="00601A67" w:rsidRDefault="007B4DA9" w:rsidP="00E32A9C">
            <w:pPr>
              <w:jc w:val="both"/>
              <w:rPr>
                <w:rFonts w:ascii="H-Times New Roman" w:hAnsi="H-Times New Roman"/>
                <w:sz w:val="24"/>
              </w:rPr>
            </w:pPr>
          </w:p>
        </w:tc>
        <w:tc>
          <w:tcPr>
            <w:tcW w:w="1294" w:type="dxa"/>
          </w:tcPr>
          <w:p w:rsidR="007B4DA9" w:rsidRPr="00601A67" w:rsidRDefault="007B4DA9" w:rsidP="00E32A9C">
            <w:pPr>
              <w:jc w:val="both"/>
              <w:rPr>
                <w:rFonts w:ascii="H-Times New Roman" w:hAnsi="H-Times New Roman"/>
                <w:b/>
                <w:sz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7B4DA9" w:rsidRPr="00601A67" w:rsidRDefault="007B4DA9" w:rsidP="00E32A9C">
            <w:pPr>
              <w:jc w:val="both"/>
              <w:rPr>
                <w:rFonts w:ascii="H-Times New Roman" w:hAnsi="H-Times New Roman"/>
                <w:b/>
                <w:sz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4DA9" w:rsidRPr="00601A67" w:rsidRDefault="007B4DA9" w:rsidP="00E32A9C">
            <w:pPr>
              <w:jc w:val="both"/>
              <w:rPr>
                <w:rFonts w:ascii="H-Times New Roman" w:hAnsi="H-Times New Roman"/>
                <w:b/>
                <w:sz w:val="24"/>
              </w:rPr>
            </w:pPr>
          </w:p>
        </w:tc>
      </w:tr>
      <w:tr w:rsidR="00092714" w:rsidRPr="00601A67" w:rsidTr="00092714">
        <w:trPr>
          <w:trHeight w:val="397"/>
        </w:trPr>
        <w:tc>
          <w:tcPr>
            <w:tcW w:w="9042" w:type="dxa"/>
            <w:gridSpan w:val="4"/>
            <w:vAlign w:val="center"/>
          </w:tcPr>
          <w:p w:rsidR="00092714" w:rsidRPr="00601A67" w:rsidRDefault="00092714" w:rsidP="00092714">
            <w:pPr>
              <w:rPr>
                <w:rFonts w:ascii="H-Times New Roman" w:hAnsi="H-Times New Roman"/>
                <w:b/>
                <w:sz w:val="24"/>
              </w:rPr>
            </w:pPr>
            <w:r w:rsidRPr="00601A67">
              <w:rPr>
                <w:rFonts w:ascii="H-Times New Roman" w:hAnsi="H-Times New Roman"/>
                <w:sz w:val="24"/>
              </w:rPr>
              <w:t>Elfogadott szabadalom (6 pont)</w:t>
            </w:r>
          </w:p>
        </w:tc>
      </w:tr>
      <w:tr w:rsidR="007B4DA9" w:rsidRPr="00601A67" w:rsidTr="00092714">
        <w:tc>
          <w:tcPr>
            <w:tcW w:w="5638" w:type="dxa"/>
            <w:tcBorders>
              <w:bottom w:val="double" w:sz="4" w:space="0" w:color="auto"/>
            </w:tcBorders>
            <w:shd w:val="clear" w:color="auto" w:fill="auto"/>
          </w:tcPr>
          <w:p w:rsidR="007B4DA9" w:rsidRPr="00601A67" w:rsidRDefault="007B4DA9" w:rsidP="00E32A9C">
            <w:pPr>
              <w:jc w:val="both"/>
              <w:rPr>
                <w:rFonts w:ascii="H-Times New Roman" w:hAnsi="H-Times New Roman"/>
                <w:sz w:val="24"/>
              </w:rPr>
            </w:pPr>
          </w:p>
        </w:tc>
        <w:tc>
          <w:tcPr>
            <w:tcW w:w="1294" w:type="dxa"/>
            <w:tcBorders>
              <w:bottom w:val="double" w:sz="4" w:space="0" w:color="auto"/>
            </w:tcBorders>
          </w:tcPr>
          <w:p w:rsidR="007B4DA9" w:rsidRPr="00601A67" w:rsidRDefault="007B4DA9" w:rsidP="00E32A9C">
            <w:pPr>
              <w:jc w:val="both"/>
              <w:rPr>
                <w:rFonts w:ascii="H-Times New Roman" w:hAnsi="H-Times New Roman"/>
                <w:b/>
                <w:sz w:val="24"/>
              </w:rPr>
            </w:pPr>
          </w:p>
        </w:tc>
        <w:tc>
          <w:tcPr>
            <w:tcW w:w="1155" w:type="dxa"/>
            <w:tcBorders>
              <w:bottom w:val="double" w:sz="4" w:space="0" w:color="auto"/>
            </w:tcBorders>
            <w:shd w:val="clear" w:color="auto" w:fill="auto"/>
          </w:tcPr>
          <w:p w:rsidR="007B4DA9" w:rsidRPr="00601A67" w:rsidRDefault="007B4DA9" w:rsidP="00E32A9C">
            <w:pPr>
              <w:jc w:val="both"/>
              <w:rPr>
                <w:rFonts w:ascii="H-Times New Roman" w:hAnsi="H-Times New Roman"/>
                <w:b/>
                <w:sz w:val="24"/>
              </w:rPr>
            </w:pPr>
          </w:p>
        </w:tc>
        <w:tc>
          <w:tcPr>
            <w:tcW w:w="955" w:type="dxa"/>
            <w:tcBorders>
              <w:bottom w:val="double" w:sz="4" w:space="0" w:color="auto"/>
            </w:tcBorders>
            <w:shd w:val="clear" w:color="auto" w:fill="auto"/>
          </w:tcPr>
          <w:p w:rsidR="007B4DA9" w:rsidRPr="00601A67" w:rsidRDefault="007B4DA9" w:rsidP="00E32A9C">
            <w:pPr>
              <w:jc w:val="both"/>
              <w:rPr>
                <w:rFonts w:ascii="H-Times New Roman" w:hAnsi="H-Times New Roman"/>
                <w:b/>
                <w:sz w:val="24"/>
              </w:rPr>
            </w:pPr>
          </w:p>
        </w:tc>
      </w:tr>
      <w:tr w:rsidR="00092714" w:rsidRPr="00601A67" w:rsidTr="00092714">
        <w:trPr>
          <w:trHeight w:val="397"/>
        </w:trPr>
        <w:tc>
          <w:tcPr>
            <w:tcW w:w="808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92714" w:rsidRPr="00092714" w:rsidRDefault="00092714" w:rsidP="00092714">
            <w:pPr>
              <w:rPr>
                <w:rFonts w:ascii="H-Times New Roman" w:hAnsi="H-Times New Roman"/>
                <w:b/>
                <w:sz w:val="24"/>
              </w:rPr>
            </w:pPr>
            <w:r w:rsidRPr="00092714">
              <w:rPr>
                <w:rFonts w:ascii="H-Times New Roman" w:hAnsi="H-Times New Roman"/>
                <w:b/>
                <w:sz w:val="24"/>
              </w:rPr>
              <w:t xml:space="preserve">Tézispontok alapjául szolgáló publikációk </w:t>
            </w:r>
            <w:proofErr w:type="spellStart"/>
            <w:r w:rsidRPr="00092714">
              <w:rPr>
                <w:rFonts w:ascii="H-Times New Roman" w:hAnsi="H-Times New Roman"/>
                <w:b/>
                <w:sz w:val="24"/>
              </w:rPr>
              <w:t>összpontszáma</w:t>
            </w:r>
            <w:proofErr w:type="spellEnd"/>
            <w:r w:rsidRPr="00092714">
              <w:rPr>
                <w:rFonts w:ascii="H-Times New Roman" w:hAnsi="H-Times New Roman"/>
                <w:b/>
                <w:sz w:val="24"/>
              </w:rPr>
              <w:t>:</w:t>
            </w:r>
          </w:p>
        </w:tc>
        <w:tc>
          <w:tcPr>
            <w:tcW w:w="95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92714" w:rsidRPr="00092714" w:rsidRDefault="00092714" w:rsidP="00092714">
            <w:pPr>
              <w:rPr>
                <w:rFonts w:ascii="H-Times New Roman" w:hAnsi="H-Times New Roman"/>
                <w:b/>
                <w:sz w:val="24"/>
              </w:rPr>
            </w:pPr>
          </w:p>
        </w:tc>
      </w:tr>
      <w:tr w:rsidR="00092714" w:rsidRPr="00601A67" w:rsidTr="00092714">
        <w:trPr>
          <w:trHeight w:val="397"/>
        </w:trPr>
        <w:tc>
          <w:tcPr>
            <w:tcW w:w="8087" w:type="dxa"/>
            <w:gridSpan w:val="3"/>
            <w:shd w:val="clear" w:color="auto" w:fill="auto"/>
            <w:vAlign w:val="center"/>
          </w:tcPr>
          <w:p w:rsidR="00092714" w:rsidRPr="00092714" w:rsidRDefault="00092714" w:rsidP="00092714">
            <w:pPr>
              <w:rPr>
                <w:rFonts w:ascii="H-Times New Roman" w:hAnsi="H-Times New Roman"/>
                <w:b/>
                <w:sz w:val="24"/>
              </w:rPr>
            </w:pPr>
            <w:r w:rsidRPr="00092714">
              <w:rPr>
                <w:rFonts w:ascii="H-Times New Roman" w:hAnsi="H-Times New Roman"/>
                <w:b/>
                <w:sz w:val="24"/>
              </w:rPr>
              <w:t xml:space="preserve">Összes publikációk </w:t>
            </w:r>
            <w:proofErr w:type="spellStart"/>
            <w:r w:rsidRPr="00092714">
              <w:rPr>
                <w:rFonts w:ascii="H-Times New Roman" w:hAnsi="H-Times New Roman"/>
                <w:b/>
                <w:sz w:val="24"/>
              </w:rPr>
              <w:t>összpontszáma</w:t>
            </w:r>
            <w:proofErr w:type="spellEnd"/>
            <w:r w:rsidRPr="00092714">
              <w:rPr>
                <w:rFonts w:ascii="H-Times New Roman" w:hAnsi="H-Times New Roman"/>
                <w:b/>
                <w:sz w:val="24"/>
              </w:rPr>
              <w:t>: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092714" w:rsidRPr="00092714" w:rsidRDefault="00092714" w:rsidP="00092714">
            <w:pPr>
              <w:rPr>
                <w:rFonts w:ascii="H-Times New Roman" w:hAnsi="H-Times New Roman"/>
                <w:b/>
                <w:sz w:val="24"/>
              </w:rPr>
            </w:pPr>
          </w:p>
        </w:tc>
      </w:tr>
    </w:tbl>
    <w:p w:rsidR="0030760C" w:rsidRPr="00601A67" w:rsidRDefault="0030760C" w:rsidP="00092714">
      <w:pPr>
        <w:jc w:val="both"/>
        <w:rPr>
          <w:rFonts w:ascii="H-Times New Roman" w:hAnsi="H-Times New Roman"/>
          <w:sz w:val="24"/>
        </w:rPr>
      </w:pPr>
      <w:r w:rsidRPr="00601A67">
        <w:rPr>
          <w:rFonts w:ascii="H-Times New Roman" w:hAnsi="H-Times New Roman"/>
          <w:sz w:val="24"/>
        </w:rPr>
        <w:t xml:space="preserve">* A doktori tanács kivételesen </w:t>
      </w:r>
      <w:r w:rsidR="00A86A15" w:rsidRPr="00601A67">
        <w:rPr>
          <w:rFonts w:ascii="H-Times New Roman" w:hAnsi="H-Times New Roman"/>
          <w:sz w:val="24"/>
        </w:rPr>
        <w:t xml:space="preserve">és egyedileg </w:t>
      </w:r>
      <w:r w:rsidRPr="00601A67">
        <w:rPr>
          <w:rFonts w:ascii="H-Times New Roman" w:hAnsi="H-Times New Roman"/>
          <w:sz w:val="24"/>
        </w:rPr>
        <w:t xml:space="preserve">elfogadhat más idegen (pl. német) </w:t>
      </w:r>
      <w:proofErr w:type="gramStart"/>
      <w:r w:rsidRPr="00601A67">
        <w:rPr>
          <w:rFonts w:ascii="H-Times New Roman" w:hAnsi="H-Times New Roman"/>
          <w:sz w:val="24"/>
        </w:rPr>
        <w:t>nyelvű</w:t>
      </w:r>
      <w:proofErr w:type="gramEnd"/>
      <w:r w:rsidRPr="00601A67">
        <w:rPr>
          <w:rFonts w:ascii="H-Times New Roman" w:hAnsi="H-Times New Roman"/>
          <w:sz w:val="24"/>
        </w:rPr>
        <w:t xml:space="preserve"> de minden esetben hatásfaktorral rendelkező folyóiratcikket.</w:t>
      </w:r>
    </w:p>
    <w:p w:rsidR="00C361B5" w:rsidRPr="00601A67" w:rsidRDefault="00A86A15" w:rsidP="00092714">
      <w:pPr>
        <w:jc w:val="both"/>
        <w:rPr>
          <w:rFonts w:ascii="H-Times New Roman" w:hAnsi="H-Times New Roman"/>
          <w:sz w:val="24"/>
        </w:rPr>
      </w:pPr>
      <w:r w:rsidRPr="00601A67">
        <w:rPr>
          <w:rFonts w:ascii="H-Times New Roman" w:hAnsi="H-Times New Roman"/>
          <w:sz w:val="24"/>
        </w:rPr>
        <w:t xml:space="preserve">** A közlésre beküldött, de el nem fogadott cikkek </w:t>
      </w:r>
      <w:r w:rsidRPr="00601A67">
        <w:rPr>
          <w:rFonts w:ascii="H-Times New Roman" w:hAnsi="H-Times New Roman" w:hint="eastAsia"/>
          <w:sz w:val="24"/>
        </w:rPr>
        <w:t>„</w:t>
      </w:r>
      <w:r w:rsidRPr="00601A67">
        <w:rPr>
          <w:rFonts w:ascii="H-Times New Roman" w:hAnsi="H-Times New Roman"/>
          <w:sz w:val="24"/>
        </w:rPr>
        <w:t>Nem lektorált folyóiratcikk</w:t>
      </w:r>
      <w:r w:rsidRPr="00601A67">
        <w:rPr>
          <w:rFonts w:ascii="H-Times New Roman" w:hAnsi="H-Times New Roman" w:hint="eastAsia"/>
          <w:sz w:val="24"/>
        </w:rPr>
        <w:t>”</w:t>
      </w:r>
      <w:r w:rsidRPr="00601A67">
        <w:rPr>
          <w:rFonts w:ascii="H-Times New Roman" w:hAnsi="H-Times New Roman"/>
          <w:sz w:val="24"/>
        </w:rPr>
        <w:t>-</w:t>
      </w:r>
      <w:proofErr w:type="spellStart"/>
      <w:r w:rsidRPr="00601A67">
        <w:rPr>
          <w:rFonts w:ascii="H-Times New Roman" w:hAnsi="H-Times New Roman"/>
          <w:sz w:val="24"/>
        </w:rPr>
        <w:t>nek</w:t>
      </w:r>
      <w:proofErr w:type="spellEnd"/>
      <w:r w:rsidRPr="00601A67">
        <w:rPr>
          <w:rFonts w:ascii="H-Times New Roman" w:hAnsi="H-Times New Roman"/>
          <w:sz w:val="24"/>
        </w:rPr>
        <w:t xml:space="preserve"> minősülnek</w:t>
      </w:r>
      <w:r w:rsidR="00C361B5" w:rsidRPr="00601A67">
        <w:rPr>
          <w:rFonts w:ascii="H-Times New Roman" w:hAnsi="H-Times New Roman"/>
          <w:sz w:val="24"/>
        </w:rPr>
        <w:t>.</w:t>
      </w:r>
      <w:bookmarkStart w:id="0" w:name="_GoBack"/>
      <w:bookmarkEnd w:id="0"/>
    </w:p>
    <w:p w:rsidR="00C361B5" w:rsidRPr="00601A67" w:rsidRDefault="00E307FF" w:rsidP="00C361B5">
      <w:pPr>
        <w:rPr>
          <w:rFonts w:ascii="H-Times New Roman" w:hAnsi="H-Times New Roman"/>
          <w:sz w:val="24"/>
        </w:rPr>
      </w:pPr>
      <w:r>
        <w:rPr>
          <w:rFonts w:ascii="H-Times New Roman" w:hAnsi="H-Times New Roman"/>
          <w:sz w:val="24"/>
        </w:rPr>
        <w:br w:type="page"/>
      </w:r>
    </w:p>
    <w:p w:rsidR="001B3618" w:rsidRPr="00601A67" w:rsidRDefault="00C361B5" w:rsidP="00C361B5">
      <w:pPr>
        <w:jc w:val="center"/>
        <w:rPr>
          <w:rFonts w:ascii="H-Times New Roman" w:hAnsi="H-Times New Roman"/>
          <w:b/>
          <w:sz w:val="24"/>
        </w:rPr>
      </w:pPr>
      <w:r w:rsidRPr="00601A67">
        <w:rPr>
          <w:rFonts w:ascii="H-Times New Roman" w:hAnsi="H-Times New Roman"/>
          <w:sz w:val="24"/>
        </w:rPr>
        <w:lastRenderedPageBreak/>
        <w:br/>
      </w:r>
      <w:r w:rsidR="001B3618" w:rsidRPr="00601A67">
        <w:rPr>
          <w:rFonts w:ascii="H-Times New Roman" w:hAnsi="H-Times New Roman"/>
          <w:b/>
          <w:sz w:val="24"/>
        </w:rPr>
        <w:t>Útmutató a “publikációk pontozása” című</w:t>
      </w:r>
    </w:p>
    <w:p w:rsidR="001B3618" w:rsidRPr="00601A67" w:rsidRDefault="001B3618" w:rsidP="001B3618">
      <w:pPr>
        <w:jc w:val="center"/>
        <w:rPr>
          <w:rFonts w:ascii="H-Times New Roman" w:hAnsi="H-Times New Roman"/>
          <w:b/>
          <w:sz w:val="24"/>
        </w:rPr>
      </w:pPr>
      <w:proofErr w:type="gramStart"/>
      <w:r w:rsidRPr="00601A67">
        <w:rPr>
          <w:rFonts w:ascii="H-Times New Roman" w:hAnsi="H-Times New Roman"/>
          <w:b/>
          <w:sz w:val="24"/>
        </w:rPr>
        <w:t>táblázat</w:t>
      </w:r>
      <w:proofErr w:type="gramEnd"/>
      <w:r w:rsidRPr="00601A67">
        <w:rPr>
          <w:rFonts w:ascii="H-Times New Roman" w:hAnsi="H-Times New Roman"/>
          <w:b/>
          <w:sz w:val="24"/>
        </w:rPr>
        <w:t xml:space="preserve"> kitöltéséhez</w:t>
      </w:r>
    </w:p>
    <w:p w:rsidR="001B3618" w:rsidRPr="00601A67" w:rsidRDefault="001B3618" w:rsidP="001B3618">
      <w:pPr>
        <w:rPr>
          <w:rFonts w:ascii="H-Times New Roman" w:hAnsi="H-Times New Roman"/>
          <w:b/>
          <w:sz w:val="24"/>
        </w:rPr>
      </w:pPr>
    </w:p>
    <w:p w:rsidR="001B3618" w:rsidRPr="00601A67" w:rsidRDefault="001B3618" w:rsidP="00A86A15">
      <w:pPr>
        <w:jc w:val="both"/>
        <w:rPr>
          <w:rFonts w:ascii="H-Times New Roman" w:hAnsi="H-Times New Roman"/>
          <w:sz w:val="24"/>
        </w:rPr>
      </w:pPr>
      <w:r w:rsidRPr="00601A67">
        <w:rPr>
          <w:rFonts w:ascii="H-Times New Roman" w:hAnsi="H-Times New Roman"/>
          <w:sz w:val="24"/>
        </w:rPr>
        <w:t xml:space="preserve">A Táblázat baloldali oszlopában </w:t>
      </w:r>
      <w:r w:rsidRPr="00601A67">
        <w:rPr>
          <w:rFonts w:ascii="H-Times New Roman" w:hAnsi="H-Times New Roman"/>
          <w:b/>
          <w:sz w:val="24"/>
        </w:rPr>
        <w:t xml:space="preserve">tételesen </w:t>
      </w:r>
      <w:r w:rsidRPr="00601A67">
        <w:rPr>
          <w:rFonts w:ascii="H-Times New Roman" w:hAnsi="H-Times New Roman"/>
          <w:sz w:val="24"/>
        </w:rPr>
        <w:t xml:space="preserve">fel kell tüntetni minden egyes publikációt a megfelelő </w:t>
      </w:r>
      <w:proofErr w:type="gramStart"/>
      <w:r w:rsidRPr="00601A67">
        <w:rPr>
          <w:rFonts w:ascii="H-Times New Roman" w:hAnsi="H-Times New Roman"/>
          <w:sz w:val="24"/>
        </w:rPr>
        <w:t>kategóriában</w:t>
      </w:r>
      <w:proofErr w:type="gramEnd"/>
      <w:r w:rsidRPr="00601A67">
        <w:rPr>
          <w:rFonts w:ascii="H-Times New Roman" w:hAnsi="H-Times New Roman"/>
          <w:sz w:val="24"/>
        </w:rPr>
        <w:t xml:space="preserve">. Az egyes </w:t>
      </w:r>
      <w:proofErr w:type="gramStart"/>
      <w:r w:rsidRPr="00601A67">
        <w:rPr>
          <w:rFonts w:ascii="H-Times New Roman" w:hAnsi="H-Times New Roman"/>
          <w:sz w:val="24"/>
        </w:rPr>
        <w:t>kategóriákon</w:t>
      </w:r>
      <w:proofErr w:type="gramEnd"/>
      <w:r w:rsidRPr="00601A67">
        <w:rPr>
          <w:rFonts w:ascii="H-Times New Roman" w:hAnsi="H-Times New Roman"/>
          <w:sz w:val="24"/>
        </w:rPr>
        <w:t xml:space="preserve"> belül is tételesen (sorszámozva) fel kell tüntetni az egyes publikációkat.</w:t>
      </w:r>
      <w:r w:rsidR="00A86A15" w:rsidRPr="00601A67">
        <w:rPr>
          <w:rFonts w:ascii="H-Times New Roman" w:hAnsi="H-Times New Roman"/>
          <w:sz w:val="24"/>
        </w:rPr>
        <w:t xml:space="preserve"> </w:t>
      </w:r>
      <w:r w:rsidRPr="00601A67">
        <w:rPr>
          <w:rFonts w:ascii="H-Times New Roman" w:hAnsi="H-Times New Roman"/>
          <w:sz w:val="24"/>
        </w:rPr>
        <w:t xml:space="preserve">A publikáció típusánál megadott pontszámot szorozni kell a Jelöltnek a társszerzői nyilatkozatban szereplő </w:t>
      </w:r>
      <w:r w:rsidR="0058682B" w:rsidRPr="00601A67">
        <w:rPr>
          <w:rFonts w:ascii="H-Times New Roman" w:hAnsi="H-Times New Roman"/>
          <w:sz w:val="24"/>
        </w:rPr>
        <w:t xml:space="preserve">a PhD fokozattal nem rendelkező hazai szerzőtársak közötti </w:t>
      </w:r>
      <w:r w:rsidRPr="00601A67">
        <w:rPr>
          <w:rFonts w:ascii="H-Times New Roman" w:hAnsi="H-Times New Roman"/>
          <w:sz w:val="24"/>
        </w:rPr>
        <w:t>részvételi arányával és ez adja a jobboldali oszlop értékét.</w:t>
      </w:r>
    </w:p>
    <w:p w:rsidR="001B3618" w:rsidRPr="00601A67" w:rsidRDefault="001B3618" w:rsidP="00A86A15">
      <w:pPr>
        <w:jc w:val="both"/>
        <w:rPr>
          <w:rFonts w:ascii="H-Times New Roman" w:hAnsi="H-Times New Roman"/>
          <w:sz w:val="24"/>
        </w:rPr>
      </w:pPr>
    </w:p>
    <w:p w:rsidR="001B3618" w:rsidRPr="00601A67" w:rsidRDefault="001B3618" w:rsidP="00A86A15">
      <w:pPr>
        <w:jc w:val="both"/>
        <w:rPr>
          <w:rFonts w:ascii="H-Times New Roman" w:hAnsi="H-Times New Roman"/>
          <w:sz w:val="24"/>
        </w:rPr>
      </w:pPr>
      <w:r w:rsidRPr="00601A67">
        <w:rPr>
          <w:rFonts w:ascii="H-Times New Roman" w:hAnsi="H-Times New Roman"/>
          <w:sz w:val="24"/>
        </w:rPr>
        <w:t>Beadott, de még el nem bírált publikáció lektorálatlan cikknek minősül és ennek megfelelően a lektorált publikáció pontszámának fele (lektorálatlan) a %-os számítás kiindulópontja</w:t>
      </w:r>
      <w:r w:rsidR="008E421C" w:rsidRPr="00601A67">
        <w:rPr>
          <w:rFonts w:ascii="H-Times New Roman" w:hAnsi="H-Times New Roman"/>
          <w:sz w:val="24"/>
        </w:rPr>
        <w:t>.</w:t>
      </w:r>
      <w:r w:rsidRPr="00601A67">
        <w:rPr>
          <w:rFonts w:ascii="H-Times New Roman" w:hAnsi="H-Times New Roman"/>
          <w:sz w:val="24"/>
        </w:rPr>
        <w:t xml:space="preserve"> A benyújtás tényét a szerkesztőségi visszajelzés tanúsítja. Meg nem jelent publikációra a lektorált publikációs pontszám csak akkor alkalmazható, ha a közleményt a szerkesztőség elfogadja. Ilyen esetekben a szerkesztői elfogadó</w:t>
      </w:r>
      <w:r w:rsidR="00B57F50" w:rsidRPr="00601A67">
        <w:rPr>
          <w:rFonts w:ascii="H-Times New Roman" w:hAnsi="H-Times New Roman"/>
          <w:sz w:val="24"/>
        </w:rPr>
        <w:t xml:space="preserve"> leveleket természetesen melléke</w:t>
      </w:r>
      <w:r w:rsidRPr="00601A67">
        <w:rPr>
          <w:rFonts w:ascii="H-Times New Roman" w:hAnsi="H-Times New Roman"/>
          <w:sz w:val="24"/>
        </w:rPr>
        <w:t>lni kell.</w:t>
      </w:r>
    </w:p>
    <w:p w:rsidR="001B3618" w:rsidRPr="00601A67" w:rsidRDefault="001B3618" w:rsidP="00A86A15">
      <w:pPr>
        <w:jc w:val="both"/>
        <w:rPr>
          <w:rFonts w:ascii="H-Times New Roman" w:hAnsi="H-Times New Roman"/>
          <w:sz w:val="24"/>
        </w:rPr>
      </w:pPr>
    </w:p>
    <w:p w:rsidR="001B3618" w:rsidRPr="00601A67" w:rsidRDefault="001B3618" w:rsidP="00A86A15">
      <w:pPr>
        <w:jc w:val="both"/>
        <w:rPr>
          <w:rFonts w:ascii="H-Times New Roman" w:hAnsi="H-Times New Roman"/>
          <w:sz w:val="24"/>
        </w:rPr>
      </w:pPr>
      <w:proofErr w:type="gramStart"/>
      <w:r w:rsidRPr="00601A67">
        <w:rPr>
          <w:rFonts w:ascii="H-Times New Roman" w:hAnsi="H-Times New Roman"/>
          <w:sz w:val="24"/>
        </w:rPr>
        <w:t>Disszertáción</w:t>
      </w:r>
      <w:proofErr w:type="gramEnd"/>
      <w:r w:rsidRPr="00601A67">
        <w:rPr>
          <w:rFonts w:ascii="H-Times New Roman" w:hAnsi="H-Times New Roman"/>
          <w:sz w:val="24"/>
        </w:rPr>
        <w:t xml:space="preserve"> értendő pl. egy másod-diploma megszerzéséhez készített dolgozat (</w:t>
      </w:r>
      <w:r w:rsidR="000D228B" w:rsidRPr="00601A67">
        <w:rPr>
          <w:rFonts w:ascii="H-Times New Roman" w:hAnsi="H-Times New Roman"/>
          <w:sz w:val="24"/>
        </w:rPr>
        <w:t xml:space="preserve">pl. egy </w:t>
      </w:r>
      <w:r w:rsidRPr="00601A67">
        <w:rPr>
          <w:rFonts w:ascii="H-Times New Roman" w:hAnsi="H-Times New Roman"/>
          <w:sz w:val="24"/>
        </w:rPr>
        <w:t>vegyész</w:t>
      </w:r>
      <w:r w:rsidR="000D228B" w:rsidRPr="00601A67">
        <w:rPr>
          <w:rFonts w:ascii="H-Times New Roman" w:hAnsi="H-Times New Roman"/>
          <w:sz w:val="24"/>
        </w:rPr>
        <w:t xml:space="preserve">mérnök végzettségű </w:t>
      </w:r>
      <w:proofErr w:type="spellStart"/>
      <w:r w:rsidR="000D228B" w:rsidRPr="00601A67">
        <w:rPr>
          <w:rFonts w:ascii="H-Times New Roman" w:hAnsi="H-Times New Roman"/>
          <w:sz w:val="24"/>
        </w:rPr>
        <w:t>doktoránsnál</w:t>
      </w:r>
      <w:proofErr w:type="spellEnd"/>
      <w:r w:rsidR="000D228B" w:rsidRPr="00601A67">
        <w:rPr>
          <w:rFonts w:ascii="H-Times New Roman" w:hAnsi="H-Times New Roman"/>
          <w:sz w:val="24"/>
        </w:rPr>
        <w:t xml:space="preserve"> a PhD képzéssel egyidejűleg elkészített </w:t>
      </w:r>
      <w:proofErr w:type="spellStart"/>
      <w:r w:rsidRPr="00601A67">
        <w:rPr>
          <w:rFonts w:ascii="H-Times New Roman" w:hAnsi="H-Times New Roman"/>
          <w:sz w:val="24"/>
        </w:rPr>
        <w:t>biomérnöki</w:t>
      </w:r>
      <w:proofErr w:type="spellEnd"/>
      <w:r w:rsidR="000D228B" w:rsidRPr="00601A67">
        <w:rPr>
          <w:rFonts w:ascii="H-Times New Roman" w:hAnsi="H-Times New Roman"/>
          <w:sz w:val="24"/>
        </w:rPr>
        <w:t xml:space="preserve"> vagy mérnök-fizikusi</w:t>
      </w:r>
      <w:r w:rsidR="00CE404F" w:rsidRPr="00601A67">
        <w:rPr>
          <w:rFonts w:ascii="H-Times New Roman" w:hAnsi="H-Times New Roman"/>
          <w:sz w:val="24"/>
        </w:rPr>
        <w:t>, mérnök-tanári stb.</w:t>
      </w:r>
      <w:r w:rsidRPr="00601A67">
        <w:rPr>
          <w:rFonts w:ascii="H-Times New Roman" w:hAnsi="H-Times New Roman"/>
          <w:sz w:val="24"/>
        </w:rPr>
        <w:t xml:space="preserve"> diplomamunka</w:t>
      </w:r>
      <w:r w:rsidR="000D228B" w:rsidRPr="00601A67">
        <w:rPr>
          <w:rFonts w:ascii="H-Times New Roman" w:hAnsi="H-Times New Roman"/>
          <w:sz w:val="24"/>
        </w:rPr>
        <w:t>.</w:t>
      </w:r>
      <w:r w:rsidRPr="00601A67">
        <w:rPr>
          <w:rFonts w:ascii="H-Times New Roman" w:hAnsi="H-Times New Roman"/>
          <w:sz w:val="24"/>
        </w:rPr>
        <w:t xml:space="preserve"> </w:t>
      </w:r>
      <w:r w:rsidR="00CE404F" w:rsidRPr="00601A67">
        <w:rPr>
          <w:rFonts w:ascii="H-Times New Roman" w:hAnsi="H-Times New Roman"/>
          <w:sz w:val="24"/>
        </w:rPr>
        <w:t>Sem a</w:t>
      </w:r>
      <w:r w:rsidRPr="00601A67">
        <w:rPr>
          <w:rFonts w:ascii="H-Times New Roman" w:hAnsi="H-Times New Roman"/>
          <w:sz w:val="24"/>
        </w:rPr>
        <w:t xml:space="preserve"> beadásra kerülő PhD dolgozat</w:t>
      </w:r>
      <w:r w:rsidR="00CE404F" w:rsidRPr="00601A67">
        <w:rPr>
          <w:rFonts w:ascii="H-Times New Roman" w:hAnsi="H-Times New Roman"/>
          <w:sz w:val="24"/>
        </w:rPr>
        <w:t>, sem a korábbi diplomamunka</w:t>
      </w:r>
      <w:r w:rsidRPr="00601A67">
        <w:rPr>
          <w:rFonts w:ascii="H-Times New Roman" w:hAnsi="H-Times New Roman"/>
          <w:sz w:val="24"/>
        </w:rPr>
        <w:t xml:space="preserve"> nem vehető figyelembe).</w:t>
      </w:r>
    </w:p>
    <w:p w:rsidR="001B3618" w:rsidRPr="00601A67" w:rsidRDefault="001B3618" w:rsidP="00A86A15">
      <w:pPr>
        <w:jc w:val="both"/>
        <w:rPr>
          <w:rFonts w:ascii="H-Times New Roman" w:hAnsi="H-Times New Roman"/>
          <w:sz w:val="24"/>
        </w:rPr>
      </w:pPr>
    </w:p>
    <w:p w:rsidR="00035125" w:rsidRPr="00601A67" w:rsidRDefault="001B3618" w:rsidP="00BD54C3">
      <w:pPr>
        <w:jc w:val="both"/>
        <w:rPr>
          <w:rFonts w:ascii="H-Times New Roman" w:hAnsi="H-Times New Roman"/>
          <w:sz w:val="24"/>
        </w:rPr>
      </w:pPr>
      <w:proofErr w:type="gramStart"/>
      <w:r w:rsidRPr="00601A67">
        <w:rPr>
          <w:rFonts w:ascii="H-Times New Roman" w:hAnsi="H-Times New Roman"/>
          <w:sz w:val="24"/>
        </w:rPr>
        <w:t>Konferencia</w:t>
      </w:r>
      <w:proofErr w:type="gramEnd"/>
      <w:r w:rsidRPr="00601A67">
        <w:rPr>
          <w:rFonts w:ascii="H-Times New Roman" w:hAnsi="H-Times New Roman"/>
          <w:sz w:val="24"/>
        </w:rPr>
        <w:t xml:space="preserve"> kiadványban megjelent publikáción a </w:t>
      </w:r>
      <w:r w:rsidRPr="00601A67">
        <w:rPr>
          <w:rFonts w:ascii="H-Times New Roman" w:hAnsi="H-Times New Roman"/>
          <w:b/>
          <w:sz w:val="24"/>
        </w:rPr>
        <w:t xml:space="preserve">konferencia előadás </w:t>
      </w:r>
      <w:r w:rsidRPr="00601A67">
        <w:rPr>
          <w:rFonts w:ascii="H-Times New Roman" w:hAnsi="H-Times New Roman"/>
          <w:sz w:val="24"/>
        </w:rPr>
        <w:t xml:space="preserve">rövidített kivonata </w:t>
      </w:r>
      <w:r w:rsidR="00CE404F" w:rsidRPr="00601A67">
        <w:rPr>
          <w:rFonts w:ascii="H-Times New Roman" w:hAnsi="H-Times New Roman"/>
          <w:sz w:val="24"/>
        </w:rPr>
        <w:t xml:space="preserve"> (jellemzően legalább négy oldal) </w:t>
      </w:r>
      <w:r w:rsidRPr="00601A67">
        <w:rPr>
          <w:rFonts w:ascii="H-Times New Roman" w:hAnsi="H-Times New Roman"/>
          <w:sz w:val="24"/>
        </w:rPr>
        <w:t xml:space="preserve">értendő és nem pedig az előadás </w:t>
      </w:r>
      <w:r w:rsidR="00CE404F" w:rsidRPr="00601A67">
        <w:rPr>
          <w:rFonts w:ascii="H-Times New Roman" w:hAnsi="H-Times New Roman"/>
          <w:sz w:val="24"/>
        </w:rPr>
        <w:t xml:space="preserve">(rendszerint egyoldalas) </w:t>
      </w:r>
      <w:r w:rsidR="008D370A" w:rsidRPr="00601A67">
        <w:rPr>
          <w:rFonts w:ascii="H-Times New Roman" w:hAnsi="H-Times New Roman"/>
          <w:sz w:val="24"/>
        </w:rPr>
        <w:t>absztraktja.</w:t>
      </w:r>
    </w:p>
    <w:p w:rsidR="00825C2F" w:rsidRPr="00601A67" w:rsidRDefault="00825C2F" w:rsidP="00BD54C3">
      <w:pPr>
        <w:jc w:val="both"/>
        <w:rPr>
          <w:sz w:val="24"/>
          <w:szCs w:val="24"/>
        </w:rPr>
      </w:pPr>
    </w:p>
    <w:p w:rsidR="00825C2F" w:rsidRPr="00601A67" w:rsidRDefault="00825C2F" w:rsidP="00825C2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01A67">
        <w:rPr>
          <w:rFonts w:cs="TimesNewRomanPSMT"/>
          <w:sz w:val="24"/>
          <w:szCs w:val="24"/>
        </w:rPr>
        <w:t xml:space="preserve">Ezeket az előírásokat az </w:t>
      </w:r>
      <w:r w:rsidR="00C66826" w:rsidRPr="00601A67">
        <w:rPr>
          <w:rFonts w:cs="TimesNewRomanPSMT"/>
          <w:sz w:val="24"/>
          <w:szCs w:val="24"/>
        </w:rPr>
        <w:t>EHBDT</w:t>
      </w:r>
      <w:r w:rsidRPr="00601A67">
        <w:rPr>
          <w:rFonts w:cs="TimesNewRomanPSMT"/>
          <w:sz w:val="24"/>
          <w:szCs w:val="24"/>
        </w:rPr>
        <w:t xml:space="preserve"> </w:t>
      </w:r>
      <w:r w:rsidR="00E307FF">
        <w:rPr>
          <w:rFonts w:cs="TimesNewRomanPSMT"/>
          <w:sz w:val="24"/>
          <w:szCs w:val="24"/>
        </w:rPr>
        <w:t xml:space="preserve">a </w:t>
      </w:r>
      <w:r w:rsidRPr="00601A67">
        <w:rPr>
          <w:rFonts w:cs="TimesNewRomanPSMT"/>
          <w:sz w:val="24"/>
          <w:szCs w:val="24"/>
        </w:rPr>
        <w:t>20</w:t>
      </w:r>
      <w:r w:rsidR="002339A7" w:rsidRPr="00601A67">
        <w:rPr>
          <w:rFonts w:cs="TimesNewRomanPSMT"/>
          <w:sz w:val="24"/>
          <w:szCs w:val="24"/>
        </w:rPr>
        <w:t>1</w:t>
      </w:r>
      <w:r w:rsidR="00601A67" w:rsidRPr="00601A67">
        <w:rPr>
          <w:rFonts w:cs="TimesNewRomanPSMT"/>
          <w:sz w:val="24"/>
          <w:szCs w:val="24"/>
        </w:rPr>
        <w:t>4</w:t>
      </w:r>
      <w:r w:rsidR="000912C1" w:rsidRPr="00601A67">
        <w:rPr>
          <w:rFonts w:cs="TimesNewRomanPSMT"/>
          <w:sz w:val="24"/>
          <w:szCs w:val="24"/>
        </w:rPr>
        <w:t>.</w:t>
      </w:r>
      <w:r w:rsidRPr="00601A67">
        <w:rPr>
          <w:rFonts w:cs="TimesNewRomanPSMT"/>
          <w:sz w:val="24"/>
          <w:szCs w:val="24"/>
        </w:rPr>
        <w:t xml:space="preserve"> </w:t>
      </w:r>
      <w:r w:rsidR="00E307FF">
        <w:rPr>
          <w:rFonts w:cs="TimesNewRomanPSMT"/>
          <w:sz w:val="24"/>
          <w:szCs w:val="24"/>
        </w:rPr>
        <w:t>április 23.</w:t>
      </w:r>
      <w:r w:rsidRPr="00601A67">
        <w:rPr>
          <w:rFonts w:cs="TimesNewRomanPSMT"/>
          <w:sz w:val="24"/>
          <w:szCs w:val="24"/>
        </w:rPr>
        <w:t>-i ülésén fogadta</w:t>
      </w:r>
      <w:r w:rsidR="00E307FF">
        <w:rPr>
          <w:rFonts w:cs="TimesNewRomanPSMT"/>
          <w:sz w:val="24"/>
          <w:szCs w:val="24"/>
        </w:rPr>
        <w:t xml:space="preserve"> </w:t>
      </w:r>
      <w:r w:rsidR="00E307FF" w:rsidRPr="00601A67">
        <w:rPr>
          <w:rFonts w:cs="TimesNewRomanPSMT"/>
          <w:sz w:val="24"/>
          <w:szCs w:val="24"/>
        </w:rPr>
        <w:t>el</w:t>
      </w:r>
      <w:r w:rsidR="00E307FF">
        <w:rPr>
          <w:rFonts w:cs="TimesNewRomanPSMT"/>
          <w:sz w:val="24"/>
          <w:szCs w:val="24"/>
        </w:rPr>
        <w:t>, attól kezdve érvényes</w:t>
      </w:r>
      <w:r w:rsidRPr="00601A67">
        <w:rPr>
          <w:rFonts w:cs="TimesNewRomanPSMT"/>
          <w:sz w:val="24"/>
          <w:szCs w:val="24"/>
        </w:rPr>
        <w:t>. A</w:t>
      </w:r>
      <w:r w:rsidRPr="00601A67">
        <w:rPr>
          <w:sz w:val="24"/>
          <w:szCs w:val="24"/>
        </w:rPr>
        <w:t xml:space="preserve"> 20</w:t>
      </w:r>
      <w:r w:rsidR="002339A7" w:rsidRPr="00601A67">
        <w:rPr>
          <w:sz w:val="24"/>
          <w:szCs w:val="24"/>
        </w:rPr>
        <w:t>1</w:t>
      </w:r>
      <w:r w:rsidR="00601A67" w:rsidRPr="00601A67">
        <w:rPr>
          <w:sz w:val="24"/>
          <w:szCs w:val="24"/>
        </w:rPr>
        <w:t>4</w:t>
      </w:r>
      <w:r w:rsidR="00E307FF">
        <w:rPr>
          <w:sz w:val="24"/>
          <w:szCs w:val="24"/>
        </w:rPr>
        <w:t>.</w:t>
      </w:r>
      <w:r w:rsidRPr="00601A67">
        <w:rPr>
          <w:sz w:val="24"/>
          <w:szCs w:val="24"/>
        </w:rPr>
        <w:t xml:space="preserve"> </w:t>
      </w:r>
      <w:r w:rsidR="00E307FF">
        <w:rPr>
          <w:sz w:val="24"/>
          <w:szCs w:val="24"/>
        </w:rPr>
        <w:t>április 23</w:t>
      </w:r>
      <w:r w:rsidRPr="00601A67">
        <w:rPr>
          <w:sz w:val="24"/>
          <w:szCs w:val="24"/>
        </w:rPr>
        <w:t>. előtt indított fokozatszerzési eljárások esetén a doktorjelölt válas</w:t>
      </w:r>
      <w:r w:rsidR="00E43D03" w:rsidRPr="00601A67">
        <w:rPr>
          <w:sz w:val="24"/>
          <w:szCs w:val="24"/>
        </w:rPr>
        <w:t>ztása szerint kell alkalmazni a BME VBK</w:t>
      </w:r>
      <w:r w:rsidRPr="00601A67">
        <w:rPr>
          <w:sz w:val="24"/>
          <w:szCs w:val="24"/>
        </w:rPr>
        <w:t xml:space="preserve"> </w:t>
      </w:r>
      <w:r w:rsidR="00E43D03" w:rsidRPr="00601A67">
        <w:rPr>
          <w:sz w:val="24"/>
          <w:szCs w:val="24"/>
        </w:rPr>
        <w:t>Szakmai Habilitációs Bizottság és Doktori Tanács</w:t>
      </w:r>
      <w:r w:rsidRPr="00601A67">
        <w:rPr>
          <w:sz w:val="24"/>
          <w:szCs w:val="24"/>
        </w:rPr>
        <w:t xml:space="preserve"> </w:t>
      </w:r>
      <w:r w:rsidR="000F1BF4" w:rsidRPr="00601A67">
        <w:rPr>
          <w:sz w:val="24"/>
          <w:szCs w:val="24"/>
        </w:rPr>
        <w:t>(</w:t>
      </w:r>
      <w:proofErr w:type="spellStart"/>
      <w:r w:rsidR="000F1BF4" w:rsidRPr="00601A67">
        <w:rPr>
          <w:sz w:val="24"/>
          <w:szCs w:val="24"/>
        </w:rPr>
        <w:t>SzHBDT</w:t>
      </w:r>
      <w:proofErr w:type="spellEnd"/>
      <w:r w:rsidR="000F1BF4" w:rsidRPr="00601A67">
        <w:rPr>
          <w:sz w:val="24"/>
          <w:szCs w:val="24"/>
        </w:rPr>
        <w:t xml:space="preserve">) </w:t>
      </w:r>
      <w:r w:rsidRPr="00601A67">
        <w:rPr>
          <w:sz w:val="24"/>
          <w:szCs w:val="24"/>
        </w:rPr>
        <w:t>korábbi</w:t>
      </w:r>
      <w:r w:rsidR="00E43D03" w:rsidRPr="00601A67">
        <w:rPr>
          <w:sz w:val="24"/>
          <w:szCs w:val="24"/>
        </w:rPr>
        <w:t>,</w:t>
      </w:r>
      <w:r w:rsidRPr="00601A67">
        <w:rPr>
          <w:sz w:val="24"/>
          <w:szCs w:val="24"/>
        </w:rPr>
        <w:t xml:space="preserve"> </w:t>
      </w:r>
      <w:r w:rsidR="00E43D03" w:rsidRPr="00601A67">
        <w:rPr>
          <w:sz w:val="24"/>
          <w:szCs w:val="24"/>
        </w:rPr>
        <w:t>a</w:t>
      </w:r>
      <w:r w:rsidRPr="00601A67">
        <w:rPr>
          <w:sz w:val="24"/>
          <w:szCs w:val="24"/>
        </w:rPr>
        <w:t xml:space="preserve">vagy </w:t>
      </w:r>
      <w:r w:rsidR="002339A7" w:rsidRPr="00601A67">
        <w:rPr>
          <w:sz w:val="24"/>
          <w:szCs w:val="24"/>
        </w:rPr>
        <w:t>a HBDT jelen</w:t>
      </w:r>
      <w:r w:rsidRPr="00601A67">
        <w:rPr>
          <w:sz w:val="24"/>
          <w:szCs w:val="24"/>
        </w:rPr>
        <w:t xml:space="preserve"> köv</w:t>
      </w:r>
      <w:r w:rsidR="002E4D7B">
        <w:rPr>
          <w:sz w:val="24"/>
          <w:szCs w:val="24"/>
        </w:rPr>
        <w:t>etelményeit, mely utóbbiakat a HBDT a 2014.</w:t>
      </w:r>
      <w:r w:rsidR="00E307FF">
        <w:rPr>
          <w:sz w:val="24"/>
          <w:szCs w:val="24"/>
        </w:rPr>
        <w:t xml:space="preserve"> március</w:t>
      </w:r>
      <w:r w:rsidR="002E4D7B">
        <w:rPr>
          <w:sz w:val="24"/>
          <w:szCs w:val="24"/>
        </w:rPr>
        <w:t xml:space="preserve"> 13.-i ülésén egyhangúan megszavazta.</w:t>
      </w:r>
      <w:r w:rsidRPr="00601A67">
        <w:rPr>
          <w:sz w:val="24"/>
          <w:szCs w:val="24"/>
        </w:rPr>
        <w:t xml:space="preserve"> </w:t>
      </w:r>
    </w:p>
    <w:p w:rsidR="00825C2F" w:rsidRPr="00601A67" w:rsidRDefault="00825C2F" w:rsidP="00825C2F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</w:p>
    <w:p w:rsidR="00825C2F" w:rsidRPr="00601A67" w:rsidRDefault="00825C2F" w:rsidP="00BD54C3">
      <w:pPr>
        <w:jc w:val="both"/>
        <w:rPr>
          <w:sz w:val="24"/>
          <w:szCs w:val="24"/>
        </w:rPr>
      </w:pPr>
    </w:p>
    <w:sectPr w:rsidR="00825C2F" w:rsidRPr="00601A67" w:rsidSect="00C361B5">
      <w:pgSz w:w="11906" w:h="16838"/>
      <w:pgMar w:top="90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-Times New Roman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-Times New Roman" w:hAnsi="H-Times New Roman"/>
        <w:b w:val="0"/>
        <w:i w:val="0"/>
        <w:sz w:val="28"/>
        <w:u w:val="none"/>
      </w:rPr>
    </w:lvl>
  </w:abstractNum>
  <w:abstractNum w:abstractNumId="1" w15:restartNumberingAfterBreak="0">
    <w:nsid w:val="00000002"/>
    <w:multiLevelType w:val="singleLevel"/>
    <w:tmpl w:val="00000002"/>
    <w:lvl w:ilvl="0">
      <w:numFmt w:val="bullet"/>
      <w:lvlText w:val="n"/>
      <w:lvlJc w:val="left"/>
      <w:pPr>
        <w:tabs>
          <w:tab w:val="num" w:pos="283"/>
        </w:tabs>
        <w:ind w:left="283" w:hanging="283"/>
      </w:pPr>
      <w:rPr>
        <w:rFonts w:ascii="Wingdings" w:hAnsi="Wingdings"/>
        <w:b w:val="0"/>
        <w:i w:val="0"/>
        <w:sz w:val="28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Cmsor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A1"/>
    <w:rsid w:val="000017E8"/>
    <w:rsid w:val="00003542"/>
    <w:rsid w:val="000041DB"/>
    <w:rsid w:val="00005E96"/>
    <w:rsid w:val="000126D4"/>
    <w:rsid w:val="00020600"/>
    <w:rsid w:val="00024EC4"/>
    <w:rsid w:val="00033516"/>
    <w:rsid w:val="000335BC"/>
    <w:rsid w:val="000339C4"/>
    <w:rsid w:val="00034CB0"/>
    <w:rsid w:val="00035125"/>
    <w:rsid w:val="000454CC"/>
    <w:rsid w:val="00046D63"/>
    <w:rsid w:val="000544D5"/>
    <w:rsid w:val="00055C4F"/>
    <w:rsid w:val="00056E9B"/>
    <w:rsid w:val="00057443"/>
    <w:rsid w:val="00084137"/>
    <w:rsid w:val="000912C1"/>
    <w:rsid w:val="00092714"/>
    <w:rsid w:val="000939EC"/>
    <w:rsid w:val="00093E37"/>
    <w:rsid w:val="0009411E"/>
    <w:rsid w:val="00094994"/>
    <w:rsid w:val="00097D7D"/>
    <w:rsid w:val="000A1D35"/>
    <w:rsid w:val="000A48B5"/>
    <w:rsid w:val="000A6275"/>
    <w:rsid w:val="000B06FE"/>
    <w:rsid w:val="000B16C2"/>
    <w:rsid w:val="000B1E0F"/>
    <w:rsid w:val="000B30E5"/>
    <w:rsid w:val="000B6BC6"/>
    <w:rsid w:val="000B7B16"/>
    <w:rsid w:val="000C3B75"/>
    <w:rsid w:val="000C5A0C"/>
    <w:rsid w:val="000D0769"/>
    <w:rsid w:val="000D228B"/>
    <w:rsid w:val="000D2E20"/>
    <w:rsid w:val="000E2105"/>
    <w:rsid w:val="000E2A65"/>
    <w:rsid w:val="000F0450"/>
    <w:rsid w:val="000F0E57"/>
    <w:rsid w:val="000F1BF4"/>
    <w:rsid w:val="000F4538"/>
    <w:rsid w:val="000F6A25"/>
    <w:rsid w:val="00102CDE"/>
    <w:rsid w:val="00103747"/>
    <w:rsid w:val="00103BF4"/>
    <w:rsid w:val="00104B6A"/>
    <w:rsid w:val="0011017B"/>
    <w:rsid w:val="001114A2"/>
    <w:rsid w:val="001119BB"/>
    <w:rsid w:val="00116D3D"/>
    <w:rsid w:val="001249E6"/>
    <w:rsid w:val="00132479"/>
    <w:rsid w:val="001375F3"/>
    <w:rsid w:val="00143D53"/>
    <w:rsid w:val="00144B8A"/>
    <w:rsid w:val="00152D30"/>
    <w:rsid w:val="00155D0C"/>
    <w:rsid w:val="00155D6C"/>
    <w:rsid w:val="00160768"/>
    <w:rsid w:val="00161765"/>
    <w:rsid w:val="00170186"/>
    <w:rsid w:val="001731CF"/>
    <w:rsid w:val="00175DDE"/>
    <w:rsid w:val="001819F8"/>
    <w:rsid w:val="001939E9"/>
    <w:rsid w:val="00194D49"/>
    <w:rsid w:val="00195681"/>
    <w:rsid w:val="00196842"/>
    <w:rsid w:val="001A1458"/>
    <w:rsid w:val="001A15C5"/>
    <w:rsid w:val="001A5236"/>
    <w:rsid w:val="001A720B"/>
    <w:rsid w:val="001B0E43"/>
    <w:rsid w:val="001B3618"/>
    <w:rsid w:val="001B4540"/>
    <w:rsid w:val="001B6950"/>
    <w:rsid w:val="001B783E"/>
    <w:rsid w:val="001D05F4"/>
    <w:rsid w:val="001D089A"/>
    <w:rsid w:val="001D123A"/>
    <w:rsid w:val="001D24CC"/>
    <w:rsid w:val="001D6E6F"/>
    <w:rsid w:val="001E6483"/>
    <w:rsid w:val="001E7964"/>
    <w:rsid w:val="001F0709"/>
    <w:rsid w:val="001F1400"/>
    <w:rsid w:val="001F3B78"/>
    <w:rsid w:val="001F5703"/>
    <w:rsid w:val="00200A32"/>
    <w:rsid w:val="002011C0"/>
    <w:rsid w:val="0020175C"/>
    <w:rsid w:val="0020178F"/>
    <w:rsid w:val="00201AFE"/>
    <w:rsid w:val="0020521C"/>
    <w:rsid w:val="00205A11"/>
    <w:rsid w:val="00205C32"/>
    <w:rsid w:val="00206F33"/>
    <w:rsid w:val="00207761"/>
    <w:rsid w:val="0021062B"/>
    <w:rsid w:val="002174FB"/>
    <w:rsid w:val="00220123"/>
    <w:rsid w:val="00220B3B"/>
    <w:rsid w:val="00223D1D"/>
    <w:rsid w:val="00227714"/>
    <w:rsid w:val="00230F14"/>
    <w:rsid w:val="00231F01"/>
    <w:rsid w:val="002339A7"/>
    <w:rsid w:val="00234615"/>
    <w:rsid w:val="00236F7D"/>
    <w:rsid w:val="002409C7"/>
    <w:rsid w:val="00242317"/>
    <w:rsid w:val="002426E1"/>
    <w:rsid w:val="00242861"/>
    <w:rsid w:val="00247C39"/>
    <w:rsid w:val="00252059"/>
    <w:rsid w:val="0025360D"/>
    <w:rsid w:val="00255188"/>
    <w:rsid w:val="00256E82"/>
    <w:rsid w:val="0026398F"/>
    <w:rsid w:val="00265ED3"/>
    <w:rsid w:val="00271C93"/>
    <w:rsid w:val="00284EE0"/>
    <w:rsid w:val="00292745"/>
    <w:rsid w:val="0029482D"/>
    <w:rsid w:val="002953A6"/>
    <w:rsid w:val="00296993"/>
    <w:rsid w:val="002A35C2"/>
    <w:rsid w:val="002A4362"/>
    <w:rsid w:val="002A71C3"/>
    <w:rsid w:val="002B2C39"/>
    <w:rsid w:val="002B5ABA"/>
    <w:rsid w:val="002B766C"/>
    <w:rsid w:val="002C275E"/>
    <w:rsid w:val="002C3807"/>
    <w:rsid w:val="002C3963"/>
    <w:rsid w:val="002C57C5"/>
    <w:rsid w:val="002D79F2"/>
    <w:rsid w:val="002E08D6"/>
    <w:rsid w:val="002E14FB"/>
    <w:rsid w:val="002E285E"/>
    <w:rsid w:val="002E4D7B"/>
    <w:rsid w:val="002E5261"/>
    <w:rsid w:val="002E6CA3"/>
    <w:rsid w:val="002F0C7B"/>
    <w:rsid w:val="002F1148"/>
    <w:rsid w:val="002F5272"/>
    <w:rsid w:val="002F5F3F"/>
    <w:rsid w:val="0030760C"/>
    <w:rsid w:val="0031231E"/>
    <w:rsid w:val="00322B36"/>
    <w:rsid w:val="00326E63"/>
    <w:rsid w:val="00332568"/>
    <w:rsid w:val="00334251"/>
    <w:rsid w:val="003358E3"/>
    <w:rsid w:val="003366E9"/>
    <w:rsid w:val="0033775F"/>
    <w:rsid w:val="00337929"/>
    <w:rsid w:val="00351BA5"/>
    <w:rsid w:val="00353FA7"/>
    <w:rsid w:val="00360212"/>
    <w:rsid w:val="00360723"/>
    <w:rsid w:val="0036260C"/>
    <w:rsid w:val="0036513A"/>
    <w:rsid w:val="00373BB8"/>
    <w:rsid w:val="0037748C"/>
    <w:rsid w:val="00381857"/>
    <w:rsid w:val="00381C94"/>
    <w:rsid w:val="00381D93"/>
    <w:rsid w:val="00384270"/>
    <w:rsid w:val="003933ED"/>
    <w:rsid w:val="00393AE7"/>
    <w:rsid w:val="003946CF"/>
    <w:rsid w:val="00395A8D"/>
    <w:rsid w:val="003A672C"/>
    <w:rsid w:val="003C01C6"/>
    <w:rsid w:val="003C119E"/>
    <w:rsid w:val="003C1203"/>
    <w:rsid w:val="003C18A6"/>
    <w:rsid w:val="003C3974"/>
    <w:rsid w:val="003C3F74"/>
    <w:rsid w:val="003C62C6"/>
    <w:rsid w:val="003C6A3F"/>
    <w:rsid w:val="003D1340"/>
    <w:rsid w:val="003D2693"/>
    <w:rsid w:val="003D3FB9"/>
    <w:rsid w:val="003E0D20"/>
    <w:rsid w:val="003E3067"/>
    <w:rsid w:val="003E4435"/>
    <w:rsid w:val="003E48BE"/>
    <w:rsid w:val="003E640B"/>
    <w:rsid w:val="003E6FD2"/>
    <w:rsid w:val="003F3F0B"/>
    <w:rsid w:val="003F681B"/>
    <w:rsid w:val="003F794A"/>
    <w:rsid w:val="00402712"/>
    <w:rsid w:val="0040598C"/>
    <w:rsid w:val="0041601A"/>
    <w:rsid w:val="00424526"/>
    <w:rsid w:val="0042527C"/>
    <w:rsid w:val="00432131"/>
    <w:rsid w:val="0043560D"/>
    <w:rsid w:val="00436EBA"/>
    <w:rsid w:val="004419CD"/>
    <w:rsid w:val="00445162"/>
    <w:rsid w:val="0044733D"/>
    <w:rsid w:val="004525A5"/>
    <w:rsid w:val="00457B0F"/>
    <w:rsid w:val="004669E6"/>
    <w:rsid w:val="004705B0"/>
    <w:rsid w:val="00474CB8"/>
    <w:rsid w:val="0047544A"/>
    <w:rsid w:val="00480E38"/>
    <w:rsid w:val="00481EB9"/>
    <w:rsid w:val="00486A64"/>
    <w:rsid w:val="00490A02"/>
    <w:rsid w:val="00493375"/>
    <w:rsid w:val="004A12B6"/>
    <w:rsid w:val="004A6935"/>
    <w:rsid w:val="004B0A4B"/>
    <w:rsid w:val="004B1762"/>
    <w:rsid w:val="004B7DB4"/>
    <w:rsid w:val="004C413E"/>
    <w:rsid w:val="004C5333"/>
    <w:rsid w:val="004C63EC"/>
    <w:rsid w:val="004C760D"/>
    <w:rsid w:val="004D1B1C"/>
    <w:rsid w:val="004D21E9"/>
    <w:rsid w:val="004E0704"/>
    <w:rsid w:val="004E27D8"/>
    <w:rsid w:val="004E55AF"/>
    <w:rsid w:val="004F182A"/>
    <w:rsid w:val="004F3536"/>
    <w:rsid w:val="004F3B80"/>
    <w:rsid w:val="005003E8"/>
    <w:rsid w:val="00501CE7"/>
    <w:rsid w:val="00503428"/>
    <w:rsid w:val="00505359"/>
    <w:rsid w:val="005067FB"/>
    <w:rsid w:val="00510FE9"/>
    <w:rsid w:val="005131A2"/>
    <w:rsid w:val="00513C55"/>
    <w:rsid w:val="00513CBF"/>
    <w:rsid w:val="00514CF1"/>
    <w:rsid w:val="00522BC8"/>
    <w:rsid w:val="00523BEB"/>
    <w:rsid w:val="005322DE"/>
    <w:rsid w:val="00534DF6"/>
    <w:rsid w:val="00542D48"/>
    <w:rsid w:val="005466D3"/>
    <w:rsid w:val="005479C9"/>
    <w:rsid w:val="0055036F"/>
    <w:rsid w:val="005513C0"/>
    <w:rsid w:val="005607EC"/>
    <w:rsid w:val="00563C87"/>
    <w:rsid w:val="0056668C"/>
    <w:rsid w:val="005679AB"/>
    <w:rsid w:val="005710E9"/>
    <w:rsid w:val="005732D0"/>
    <w:rsid w:val="00577FFB"/>
    <w:rsid w:val="0058682B"/>
    <w:rsid w:val="00590EA0"/>
    <w:rsid w:val="005924EE"/>
    <w:rsid w:val="0059706F"/>
    <w:rsid w:val="005A380E"/>
    <w:rsid w:val="005A385B"/>
    <w:rsid w:val="005A4552"/>
    <w:rsid w:val="005A6FDB"/>
    <w:rsid w:val="005A7F78"/>
    <w:rsid w:val="005B12D6"/>
    <w:rsid w:val="005B23E6"/>
    <w:rsid w:val="005B275A"/>
    <w:rsid w:val="005B3037"/>
    <w:rsid w:val="005B34BF"/>
    <w:rsid w:val="005C3B8C"/>
    <w:rsid w:val="005C42B5"/>
    <w:rsid w:val="005C5E10"/>
    <w:rsid w:val="005C693A"/>
    <w:rsid w:val="005D16A0"/>
    <w:rsid w:val="005E741D"/>
    <w:rsid w:val="005F557B"/>
    <w:rsid w:val="00601A67"/>
    <w:rsid w:val="00604A06"/>
    <w:rsid w:val="00604D61"/>
    <w:rsid w:val="006060D3"/>
    <w:rsid w:val="006077EE"/>
    <w:rsid w:val="00611DA6"/>
    <w:rsid w:val="00620700"/>
    <w:rsid w:val="00620719"/>
    <w:rsid w:val="006271F1"/>
    <w:rsid w:val="0062774A"/>
    <w:rsid w:val="00633AD9"/>
    <w:rsid w:val="0064184C"/>
    <w:rsid w:val="006426B6"/>
    <w:rsid w:val="00650FA4"/>
    <w:rsid w:val="006540AC"/>
    <w:rsid w:val="00656952"/>
    <w:rsid w:val="00671B8B"/>
    <w:rsid w:val="006733B0"/>
    <w:rsid w:val="00676AFC"/>
    <w:rsid w:val="00680BC0"/>
    <w:rsid w:val="00690158"/>
    <w:rsid w:val="00691C38"/>
    <w:rsid w:val="00692647"/>
    <w:rsid w:val="00694145"/>
    <w:rsid w:val="00697311"/>
    <w:rsid w:val="006A02AB"/>
    <w:rsid w:val="006A232F"/>
    <w:rsid w:val="006B5F04"/>
    <w:rsid w:val="006C22B8"/>
    <w:rsid w:val="006C4DCE"/>
    <w:rsid w:val="006D3575"/>
    <w:rsid w:val="006D36D9"/>
    <w:rsid w:val="006D5B2B"/>
    <w:rsid w:val="006D677D"/>
    <w:rsid w:val="006E2641"/>
    <w:rsid w:val="006E2FE3"/>
    <w:rsid w:val="006E37F0"/>
    <w:rsid w:val="006E4648"/>
    <w:rsid w:val="006E6EDE"/>
    <w:rsid w:val="006E73E3"/>
    <w:rsid w:val="006F1723"/>
    <w:rsid w:val="006F3B2B"/>
    <w:rsid w:val="006F44C8"/>
    <w:rsid w:val="006F7F33"/>
    <w:rsid w:val="00702256"/>
    <w:rsid w:val="007047FF"/>
    <w:rsid w:val="0070768F"/>
    <w:rsid w:val="00707F6B"/>
    <w:rsid w:val="0071053E"/>
    <w:rsid w:val="007113C1"/>
    <w:rsid w:val="0071416D"/>
    <w:rsid w:val="00715FF8"/>
    <w:rsid w:val="00716092"/>
    <w:rsid w:val="00716AB3"/>
    <w:rsid w:val="007172CB"/>
    <w:rsid w:val="00726469"/>
    <w:rsid w:val="007264E1"/>
    <w:rsid w:val="007306C3"/>
    <w:rsid w:val="0073214A"/>
    <w:rsid w:val="00740471"/>
    <w:rsid w:val="0074541A"/>
    <w:rsid w:val="00745901"/>
    <w:rsid w:val="00747446"/>
    <w:rsid w:val="00751FF6"/>
    <w:rsid w:val="007574B7"/>
    <w:rsid w:val="00757FD6"/>
    <w:rsid w:val="00764F03"/>
    <w:rsid w:val="00764F7C"/>
    <w:rsid w:val="007751B3"/>
    <w:rsid w:val="00787681"/>
    <w:rsid w:val="00791969"/>
    <w:rsid w:val="007948B7"/>
    <w:rsid w:val="007948CD"/>
    <w:rsid w:val="007A0690"/>
    <w:rsid w:val="007A3F73"/>
    <w:rsid w:val="007A7FA1"/>
    <w:rsid w:val="007B31BD"/>
    <w:rsid w:val="007B4DA9"/>
    <w:rsid w:val="007C2A87"/>
    <w:rsid w:val="007C4D2F"/>
    <w:rsid w:val="007C5AD6"/>
    <w:rsid w:val="007C6E40"/>
    <w:rsid w:val="007D14E9"/>
    <w:rsid w:val="007D1704"/>
    <w:rsid w:val="007D2A0B"/>
    <w:rsid w:val="007D2C14"/>
    <w:rsid w:val="007D2D83"/>
    <w:rsid w:val="007D35B2"/>
    <w:rsid w:val="007D4F39"/>
    <w:rsid w:val="007E0473"/>
    <w:rsid w:val="007E0C24"/>
    <w:rsid w:val="007E3BA7"/>
    <w:rsid w:val="007E5468"/>
    <w:rsid w:val="007F2110"/>
    <w:rsid w:val="007F378F"/>
    <w:rsid w:val="007F4747"/>
    <w:rsid w:val="007F7D2F"/>
    <w:rsid w:val="008020DF"/>
    <w:rsid w:val="00806643"/>
    <w:rsid w:val="008120C5"/>
    <w:rsid w:val="00820235"/>
    <w:rsid w:val="00822307"/>
    <w:rsid w:val="00822688"/>
    <w:rsid w:val="00825C2F"/>
    <w:rsid w:val="008268BF"/>
    <w:rsid w:val="00826927"/>
    <w:rsid w:val="00826EB6"/>
    <w:rsid w:val="0082792C"/>
    <w:rsid w:val="00834A46"/>
    <w:rsid w:val="00837021"/>
    <w:rsid w:val="00850016"/>
    <w:rsid w:val="00852C6B"/>
    <w:rsid w:val="00856167"/>
    <w:rsid w:val="00857B71"/>
    <w:rsid w:val="00864F5F"/>
    <w:rsid w:val="00870769"/>
    <w:rsid w:val="00872541"/>
    <w:rsid w:val="008726B3"/>
    <w:rsid w:val="00872D25"/>
    <w:rsid w:val="00873118"/>
    <w:rsid w:val="00873797"/>
    <w:rsid w:val="008810AE"/>
    <w:rsid w:val="00884918"/>
    <w:rsid w:val="00891145"/>
    <w:rsid w:val="008929F1"/>
    <w:rsid w:val="00896EB8"/>
    <w:rsid w:val="008B550F"/>
    <w:rsid w:val="008B6668"/>
    <w:rsid w:val="008C5B20"/>
    <w:rsid w:val="008C60EA"/>
    <w:rsid w:val="008D1C68"/>
    <w:rsid w:val="008D1F9D"/>
    <w:rsid w:val="008D343D"/>
    <w:rsid w:val="008D370A"/>
    <w:rsid w:val="008D75F5"/>
    <w:rsid w:val="008E421C"/>
    <w:rsid w:val="008E4FFE"/>
    <w:rsid w:val="008E73BE"/>
    <w:rsid w:val="008F1890"/>
    <w:rsid w:val="008F1EC0"/>
    <w:rsid w:val="008F6412"/>
    <w:rsid w:val="008F7269"/>
    <w:rsid w:val="00900903"/>
    <w:rsid w:val="0090344E"/>
    <w:rsid w:val="009075D0"/>
    <w:rsid w:val="009248D9"/>
    <w:rsid w:val="00924BFD"/>
    <w:rsid w:val="00927177"/>
    <w:rsid w:val="00927CBC"/>
    <w:rsid w:val="00940F97"/>
    <w:rsid w:val="00952813"/>
    <w:rsid w:val="00952A6E"/>
    <w:rsid w:val="00954B3E"/>
    <w:rsid w:val="0096455D"/>
    <w:rsid w:val="00977680"/>
    <w:rsid w:val="00991AB3"/>
    <w:rsid w:val="00993E02"/>
    <w:rsid w:val="009A0A32"/>
    <w:rsid w:val="009A142F"/>
    <w:rsid w:val="009A50F1"/>
    <w:rsid w:val="009B0A4E"/>
    <w:rsid w:val="009B3D71"/>
    <w:rsid w:val="009C11B5"/>
    <w:rsid w:val="009C20EB"/>
    <w:rsid w:val="009C39D5"/>
    <w:rsid w:val="009C3B2E"/>
    <w:rsid w:val="009C41A7"/>
    <w:rsid w:val="009C595D"/>
    <w:rsid w:val="009D027D"/>
    <w:rsid w:val="009D1E6B"/>
    <w:rsid w:val="009D2213"/>
    <w:rsid w:val="009D5F8A"/>
    <w:rsid w:val="009E0D88"/>
    <w:rsid w:val="009E484D"/>
    <w:rsid w:val="009E52BB"/>
    <w:rsid w:val="009E582A"/>
    <w:rsid w:val="009F5F1C"/>
    <w:rsid w:val="009F714A"/>
    <w:rsid w:val="00A01B13"/>
    <w:rsid w:val="00A0217F"/>
    <w:rsid w:val="00A13397"/>
    <w:rsid w:val="00A17246"/>
    <w:rsid w:val="00A22E69"/>
    <w:rsid w:val="00A2507D"/>
    <w:rsid w:val="00A347AF"/>
    <w:rsid w:val="00A349C5"/>
    <w:rsid w:val="00A350D0"/>
    <w:rsid w:val="00A4433A"/>
    <w:rsid w:val="00A47E62"/>
    <w:rsid w:val="00A54DFD"/>
    <w:rsid w:val="00A664E5"/>
    <w:rsid w:val="00A76FA6"/>
    <w:rsid w:val="00A818A5"/>
    <w:rsid w:val="00A853F9"/>
    <w:rsid w:val="00A857FC"/>
    <w:rsid w:val="00A86A15"/>
    <w:rsid w:val="00A92A5F"/>
    <w:rsid w:val="00A93294"/>
    <w:rsid w:val="00A94A6E"/>
    <w:rsid w:val="00A964F5"/>
    <w:rsid w:val="00A97B58"/>
    <w:rsid w:val="00AA1419"/>
    <w:rsid w:val="00AA5192"/>
    <w:rsid w:val="00AB115C"/>
    <w:rsid w:val="00AB534E"/>
    <w:rsid w:val="00AB7220"/>
    <w:rsid w:val="00AC2999"/>
    <w:rsid w:val="00AC40D4"/>
    <w:rsid w:val="00AC55E7"/>
    <w:rsid w:val="00AD020A"/>
    <w:rsid w:val="00AD2F11"/>
    <w:rsid w:val="00AE0527"/>
    <w:rsid w:val="00AE55BD"/>
    <w:rsid w:val="00AE64F1"/>
    <w:rsid w:val="00AF1280"/>
    <w:rsid w:val="00AF5CC2"/>
    <w:rsid w:val="00B00FA5"/>
    <w:rsid w:val="00B13495"/>
    <w:rsid w:val="00B1370D"/>
    <w:rsid w:val="00B169BF"/>
    <w:rsid w:val="00B16EEB"/>
    <w:rsid w:val="00B20CD4"/>
    <w:rsid w:val="00B27556"/>
    <w:rsid w:val="00B35063"/>
    <w:rsid w:val="00B40FEA"/>
    <w:rsid w:val="00B4133E"/>
    <w:rsid w:val="00B43B8C"/>
    <w:rsid w:val="00B448F4"/>
    <w:rsid w:val="00B44AC1"/>
    <w:rsid w:val="00B508CB"/>
    <w:rsid w:val="00B51696"/>
    <w:rsid w:val="00B53CEA"/>
    <w:rsid w:val="00B56778"/>
    <w:rsid w:val="00B57F50"/>
    <w:rsid w:val="00B608BD"/>
    <w:rsid w:val="00B61DE9"/>
    <w:rsid w:val="00B733BA"/>
    <w:rsid w:val="00B746A0"/>
    <w:rsid w:val="00B839B4"/>
    <w:rsid w:val="00B8657B"/>
    <w:rsid w:val="00B86BA8"/>
    <w:rsid w:val="00B90B89"/>
    <w:rsid w:val="00B94615"/>
    <w:rsid w:val="00B95520"/>
    <w:rsid w:val="00BA4D1F"/>
    <w:rsid w:val="00BA64E6"/>
    <w:rsid w:val="00BA7227"/>
    <w:rsid w:val="00BB0467"/>
    <w:rsid w:val="00BB0502"/>
    <w:rsid w:val="00BB2306"/>
    <w:rsid w:val="00BB3896"/>
    <w:rsid w:val="00BB6CFC"/>
    <w:rsid w:val="00BB6F49"/>
    <w:rsid w:val="00BC2A7D"/>
    <w:rsid w:val="00BC3E8C"/>
    <w:rsid w:val="00BD482F"/>
    <w:rsid w:val="00BD54C3"/>
    <w:rsid w:val="00BD7E44"/>
    <w:rsid w:val="00BE183D"/>
    <w:rsid w:val="00BE3002"/>
    <w:rsid w:val="00BE69D6"/>
    <w:rsid w:val="00BF0737"/>
    <w:rsid w:val="00C00DB0"/>
    <w:rsid w:val="00C07428"/>
    <w:rsid w:val="00C22E69"/>
    <w:rsid w:val="00C32274"/>
    <w:rsid w:val="00C33D05"/>
    <w:rsid w:val="00C361B5"/>
    <w:rsid w:val="00C37778"/>
    <w:rsid w:val="00C45422"/>
    <w:rsid w:val="00C5321C"/>
    <w:rsid w:val="00C57357"/>
    <w:rsid w:val="00C57E94"/>
    <w:rsid w:val="00C616A6"/>
    <w:rsid w:val="00C62F0D"/>
    <w:rsid w:val="00C63B8A"/>
    <w:rsid w:val="00C66826"/>
    <w:rsid w:val="00C676BE"/>
    <w:rsid w:val="00C733AD"/>
    <w:rsid w:val="00C754E7"/>
    <w:rsid w:val="00C77471"/>
    <w:rsid w:val="00C81DCF"/>
    <w:rsid w:val="00C831B2"/>
    <w:rsid w:val="00C845B9"/>
    <w:rsid w:val="00C86374"/>
    <w:rsid w:val="00C86BFE"/>
    <w:rsid w:val="00C93612"/>
    <w:rsid w:val="00C96F28"/>
    <w:rsid w:val="00CB0077"/>
    <w:rsid w:val="00CB182D"/>
    <w:rsid w:val="00CB2BD8"/>
    <w:rsid w:val="00CB35EF"/>
    <w:rsid w:val="00CC4CEE"/>
    <w:rsid w:val="00CC5F7C"/>
    <w:rsid w:val="00CD0DDE"/>
    <w:rsid w:val="00CD10D8"/>
    <w:rsid w:val="00CD1919"/>
    <w:rsid w:val="00CD2452"/>
    <w:rsid w:val="00CD45C2"/>
    <w:rsid w:val="00CE0474"/>
    <w:rsid w:val="00CE17F3"/>
    <w:rsid w:val="00CE22DD"/>
    <w:rsid w:val="00CE404F"/>
    <w:rsid w:val="00CE40F4"/>
    <w:rsid w:val="00CF0D63"/>
    <w:rsid w:val="00CF187F"/>
    <w:rsid w:val="00CF465B"/>
    <w:rsid w:val="00CF7E97"/>
    <w:rsid w:val="00D01AE4"/>
    <w:rsid w:val="00D01B50"/>
    <w:rsid w:val="00D04AA5"/>
    <w:rsid w:val="00D04B62"/>
    <w:rsid w:val="00D1041B"/>
    <w:rsid w:val="00D16CAC"/>
    <w:rsid w:val="00D17915"/>
    <w:rsid w:val="00D20CF2"/>
    <w:rsid w:val="00D23EAB"/>
    <w:rsid w:val="00D26FA4"/>
    <w:rsid w:val="00D353E8"/>
    <w:rsid w:val="00D35746"/>
    <w:rsid w:val="00D366D0"/>
    <w:rsid w:val="00D37A6F"/>
    <w:rsid w:val="00D41F61"/>
    <w:rsid w:val="00D4220F"/>
    <w:rsid w:val="00D42DE6"/>
    <w:rsid w:val="00D43166"/>
    <w:rsid w:val="00D45F0E"/>
    <w:rsid w:val="00D50ED4"/>
    <w:rsid w:val="00D51BF9"/>
    <w:rsid w:val="00D52565"/>
    <w:rsid w:val="00D54877"/>
    <w:rsid w:val="00D600F6"/>
    <w:rsid w:val="00D601AC"/>
    <w:rsid w:val="00D6653A"/>
    <w:rsid w:val="00D67CAB"/>
    <w:rsid w:val="00D72881"/>
    <w:rsid w:val="00D75E26"/>
    <w:rsid w:val="00D76E4E"/>
    <w:rsid w:val="00D77977"/>
    <w:rsid w:val="00D77AC2"/>
    <w:rsid w:val="00D82735"/>
    <w:rsid w:val="00D9461D"/>
    <w:rsid w:val="00D94637"/>
    <w:rsid w:val="00D95DFD"/>
    <w:rsid w:val="00D9734A"/>
    <w:rsid w:val="00DA1901"/>
    <w:rsid w:val="00DA62B0"/>
    <w:rsid w:val="00DA6DC8"/>
    <w:rsid w:val="00DB0C0A"/>
    <w:rsid w:val="00DB21CB"/>
    <w:rsid w:val="00DB56DE"/>
    <w:rsid w:val="00DB5AE3"/>
    <w:rsid w:val="00DC03E3"/>
    <w:rsid w:val="00DC0A3C"/>
    <w:rsid w:val="00DC0C79"/>
    <w:rsid w:val="00DC4697"/>
    <w:rsid w:val="00DC5797"/>
    <w:rsid w:val="00DC661D"/>
    <w:rsid w:val="00DD009B"/>
    <w:rsid w:val="00DD1CBB"/>
    <w:rsid w:val="00DD3264"/>
    <w:rsid w:val="00DD4896"/>
    <w:rsid w:val="00DD7908"/>
    <w:rsid w:val="00DD7AEE"/>
    <w:rsid w:val="00DF3632"/>
    <w:rsid w:val="00DF3893"/>
    <w:rsid w:val="00E04E2B"/>
    <w:rsid w:val="00E14CFA"/>
    <w:rsid w:val="00E1738F"/>
    <w:rsid w:val="00E20EE0"/>
    <w:rsid w:val="00E250DA"/>
    <w:rsid w:val="00E2513A"/>
    <w:rsid w:val="00E255F5"/>
    <w:rsid w:val="00E307FF"/>
    <w:rsid w:val="00E32A9C"/>
    <w:rsid w:val="00E33547"/>
    <w:rsid w:val="00E35A10"/>
    <w:rsid w:val="00E371D2"/>
    <w:rsid w:val="00E3767C"/>
    <w:rsid w:val="00E405FB"/>
    <w:rsid w:val="00E43D03"/>
    <w:rsid w:val="00E46DD7"/>
    <w:rsid w:val="00E50839"/>
    <w:rsid w:val="00E50AE9"/>
    <w:rsid w:val="00E53630"/>
    <w:rsid w:val="00E536FF"/>
    <w:rsid w:val="00E6118E"/>
    <w:rsid w:val="00E63CE3"/>
    <w:rsid w:val="00E670A7"/>
    <w:rsid w:val="00E72F81"/>
    <w:rsid w:val="00E73715"/>
    <w:rsid w:val="00E80837"/>
    <w:rsid w:val="00E817D4"/>
    <w:rsid w:val="00E81E41"/>
    <w:rsid w:val="00E86D54"/>
    <w:rsid w:val="00E935F5"/>
    <w:rsid w:val="00E956A4"/>
    <w:rsid w:val="00EA0064"/>
    <w:rsid w:val="00EA54FC"/>
    <w:rsid w:val="00EB6184"/>
    <w:rsid w:val="00EB6276"/>
    <w:rsid w:val="00EC0B57"/>
    <w:rsid w:val="00EC3C45"/>
    <w:rsid w:val="00EC4744"/>
    <w:rsid w:val="00EC4F3A"/>
    <w:rsid w:val="00EC5094"/>
    <w:rsid w:val="00ED0B93"/>
    <w:rsid w:val="00ED3423"/>
    <w:rsid w:val="00ED77AA"/>
    <w:rsid w:val="00EE1A09"/>
    <w:rsid w:val="00EE2714"/>
    <w:rsid w:val="00EE2853"/>
    <w:rsid w:val="00EE2A19"/>
    <w:rsid w:val="00EE45A6"/>
    <w:rsid w:val="00EE4647"/>
    <w:rsid w:val="00EE55A1"/>
    <w:rsid w:val="00EE5CED"/>
    <w:rsid w:val="00EF19AF"/>
    <w:rsid w:val="00EF5D72"/>
    <w:rsid w:val="00F03C27"/>
    <w:rsid w:val="00F07853"/>
    <w:rsid w:val="00F1680A"/>
    <w:rsid w:val="00F31B1C"/>
    <w:rsid w:val="00F35A02"/>
    <w:rsid w:val="00F36D88"/>
    <w:rsid w:val="00F413C1"/>
    <w:rsid w:val="00F425BB"/>
    <w:rsid w:val="00F42A6C"/>
    <w:rsid w:val="00F55CE1"/>
    <w:rsid w:val="00F606C1"/>
    <w:rsid w:val="00F61CC9"/>
    <w:rsid w:val="00F625E1"/>
    <w:rsid w:val="00F65AF3"/>
    <w:rsid w:val="00F65D00"/>
    <w:rsid w:val="00F665CF"/>
    <w:rsid w:val="00F71835"/>
    <w:rsid w:val="00F81C1B"/>
    <w:rsid w:val="00F821C2"/>
    <w:rsid w:val="00F843F3"/>
    <w:rsid w:val="00F85727"/>
    <w:rsid w:val="00F95CFF"/>
    <w:rsid w:val="00FA1CB3"/>
    <w:rsid w:val="00FA4AB8"/>
    <w:rsid w:val="00FA55E3"/>
    <w:rsid w:val="00FB210F"/>
    <w:rsid w:val="00FB3324"/>
    <w:rsid w:val="00FC5114"/>
    <w:rsid w:val="00FD19F1"/>
    <w:rsid w:val="00FD24E2"/>
    <w:rsid w:val="00FD4B9E"/>
    <w:rsid w:val="00FD645C"/>
    <w:rsid w:val="00FE3CB7"/>
    <w:rsid w:val="00FE657E"/>
    <w:rsid w:val="00FF555A"/>
    <w:rsid w:val="00FF571D"/>
    <w:rsid w:val="00FF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FE417"/>
  <w15:chartTrackingRefBased/>
  <w15:docId w15:val="{56FF6E78-B120-4466-B197-98E91F57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3618"/>
    <w:pPr>
      <w:suppressAutoHyphens/>
    </w:pPr>
    <w:rPr>
      <w:lang w:eastAsia="ar-SA"/>
    </w:rPr>
  </w:style>
  <w:style w:type="paragraph" w:styleId="Cmsor1">
    <w:name w:val="heading 1"/>
    <w:basedOn w:val="Norml"/>
    <w:next w:val="Norml"/>
    <w:qFormat/>
    <w:rsid w:val="001B3618"/>
    <w:pPr>
      <w:keepNext/>
      <w:numPr>
        <w:numId w:val="3"/>
      </w:numPr>
      <w:jc w:val="center"/>
      <w:outlineLvl w:val="0"/>
    </w:pPr>
    <w:rPr>
      <w:rFonts w:ascii="H-Times New Roman" w:hAnsi="H-Times New Roman"/>
      <w:sz w:val="28"/>
    </w:rPr>
  </w:style>
  <w:style w:type="paragraph" w:styleId="Cmsor2">
    <w:name w:val="heading 2"/>
    <w:basedOn w:val="Norml"/>
    <w:next w:val="Norml"/>
    <w:qFormat/>
    <w:rsid w:val="00C361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1B3618"/>
    <w:rPr>
      <w:rFonts w:ascii="H-Times New Roman" w:hAnsi="H-Times New Roman"/>
      <w:sz w:val="28"/>
    </w:rPr>
  </w:style>
  <w:style w:type="table" w:styleId="Rcsostblzat">
    <w:name w:val="Table Grid"/>
    <w:basedOn w:val="Normltblzat"/>
    <w:rsid w:val="0029274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rsid w:val="007948CD"/>
    <w:pPr>
      <w:suppressAutoHyphens w:val="0"/>
    </w:pPr>
    <w:rPr>
      <w:rFonts w:ascii="Courier New" w:hAnsi="Courier New" w:cs="Courier New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920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Útmutató a PhD dolgozatok beadásához</vt:lpstr>
    </vt:vector>
  </TitlesOfParts>
  <Company>BME</Company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Útmutató a PhD dolgozatok beadásához</dc:title>
  <dc:subject/>
  <dc:creator>Dr Nyulászi László</dc:creator>
  <cp:keywords/>
  <cp:lastModifiedBy>Evelin</cp:lastModifiedBy>
  <cp:revision>3</cp:revision>
  <cp:lastPrinted>2013-08-29T11:23:00Z</cp:lastPrinted>
  <dcterms:created xsi:type="dcterms:W3CDTF">2019-02-05T10:06:00Z</dcterms:created>
  <dcterms:modified xsi:type="dcterms:W3CDTF">2019-09-03T11:51:00Z</dcterms:modified>
</cp:coreProperties>
</file>