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921B" w14:textId="77777777" w:rsidR="00AE02DD" w:rsidRDefault="00803672">
      <w:pPr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14:paraId="6604F378" w14:textId="77777777" w:rsidR="00AE02DD" w:rsidRDefault="00A55056">
      <w:pPr>
        <w:jc w:val="center"/>
        <w:rPr>
          <w:b/>
          <w:sz w:val="24"/>
        </w:rPr>
      </w:pPr>
      <w:r>
        <w:rPr>
          <w:b/>
          <w:sz w:val="24"/>
        </w:rPr>
        <w:t xml:space="preserve">A DOLGOZAT MAGYAR </w:t>
      </w:r>
      <w:r w:rsidR="006847F2">
        <w:rPr>
          <w:b/>
          <w:sz w:val="24"/>
        </w:rPr>
        <w:t>CÍME</w:t>
      </w:r>
      <w:r w:rsidR="00AE02DD">
        <w:rPr>
          <w:b/>
          <w:sz w:val="24"/>
        </w:rPr>
        <w:t xml:space="preserve"> NAGYBETŰKKEL</w:t>
      </w:r>
    </w:p>
    <w:p w14:paraId="66FD1E61" w14:textId="77777777" w:rsidR="00AE02DD" w:rsidRDefault="00AE02DD">
      <w:pPr>
        <w:jc w:val="center"/>
        <w:rPr>
          <w:b/>
          <w:i/>
          <w:iCs/>
          <w:sz w:val="24"/>
        </w:rPr>
      </w:pPr>
      <w:r>
        <w:rPr>
          <w:b/>
          <w:sz w:val="24"/>
        </w:rPr>
        <w:t xml:space="preserve"> A </w:t>
      </w:r>
      <w:r w:rsidR="00A55056">
        <w:rPr>
          <w:b/>
          <w:i/>
          <w:iCs/>
          <w:sz w:val="24"/>
        </w:rPr>
        <w:t xml:space="preserve">DOLGOZAT ANGOL </w:t>
      </w:r>
      <w:r w:rsidR="006847F2">
        <w:rPr>
          <w:b/>
          <w:i/>
          <w:iCs/>
          <w:sz w:val="24"/>
        </w:rPr>
        <w:t>CÍME NAGYBETŰKKEL</w:t>
      </w:r>
    </w:p>
    <w:p w14:paraId="17835CA3" w14:textId="77777777" w:rsidR="00AE02DD" w:rsidRDefault="00AE02DD">
      <w:pPr>
        <w:jc w:val="center"/>
        <w:rPr>
          <w:b/>
          <w:i/>
          <w:iCs/>
          <w:sz w:val="24"/>
        </w:rPr>
      </w:pPr>
      <w:r>
        <w:rPr>
          <w:b/>
          <w:i/>
          <w:iCs/>
          <w:sz w:val="24"/>
        </w:rPr>
        <w:t xml:space="preserve"> </w:t>
      </w:r>
    </w:p>
    <w:p w14:paraId="2585942F" w14:textId="77777777" w:rsidR="00AE02DD" w:rsidRDefault="00AE02DD">
      <w:pPr>
        <w:pStyle w:val="Cmsor1"/>
        <w:rPr>
          <w:i/>
          <w:sz w:val="20"/>
        </w:rPr>
      </w:pPr>
      <w:r>
        <w:rPr>
          <w:i/>
          <w:sz w:val="20"/>
        </w:rPr>
        <w:t xml:space="preserve">Soremelés (enter), tabulátor </w:t>
      </w:r>
      <w:smartTag w:uri="urn:schemas-microsoft-com:office:smarttags" w:element="metricconverter">
        <w:smartTagPr>
          <w:attr w:name="ProductID" w:val="2,5 cm"/>
        </w:smartTagPr>
        <w:r>
          <w:rPr>
            <w:i/>
            <w:sz w:val="20"/>
          </w:rPr>
          <w:t>2,5 cm</w:t>
        </w:r>
      </w:smartTag>
    </w:p>
    <w:p w14:paraId="1092A70B" w14:textId="77777777" w:rsidR="00AE02DD" w:rsidRDefault="00AE02DD">
      <w:pPr>
        <w:rPr>
          <w:sz w:val="24"/>
        </w:rPr>
      </w:pPr>
      <w:r>
        <w:rPr>
          <w:sz w:val="24"/>
        </w:rPr>
        <w:t>Szerző:</w:t>
      </w:r>
      <w:r>
        <w:rPr>
          <w:sz w:val="24"/>
        </w:rPr>
        <w:tab/>
      </w:r>
      <w:r>
        <w:rPr>
          <w:b/>
          <w:sz w:val="24"/>
        </w:rPr>
        <w:t>Szerző Neve,</w:t>
      </w:r>
      <w:r>
        <w:rPr>
          <w:sz w:val="24"/>
        </w:rPr>
        <w:t xml:space="preserve"> évfolyam </w:t>
      </w:r>
    </w:p>
    <w:p w14:paraId="651F0DE9" w14:textId="77777777" w:rsidR="00AE02DD" w:rsidRDefault="00AE02DD">
      <w:pPr>
        <w:rPr>
          <w:sz w:val="24"/>
        </w:rPr>
      </w:pPr>
      <w:r>
        <w:rPr>
          <w:sz w:val="24"/>
        </w:rPr>
        <w:tab/>
        <w:t>Intézmény rövidített neve, a kar neve, intézet, ill. a tanszék neve</w:t>
      </w:r>
    </w:p>
    <w:p w14:paraId="73659755" w14:textId="77777777" w:rsidR="00AE02DD" w:rsidRDefault="00AE02DD">
      <w:pPr>
        <w:pStyle w:val="Cmsor2"/>
      </w:pPr>
      <w:r>
        <w:t xml:space="preserve">Soremelés (enter), tabulátor </w:t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</w:p>
    <w:p w14:paraId="1B6B831B" w14:textId="77777777" w:rsidR="00AE02DD" w:rsidRDefault="00AE02DD">
      <w:pPr>
        <w:rPr>
          <w:b/>
          <w:bCs/>
          <w:sz w:val="24"/>
        </w:rPr>
      </w:pPr>
      <w:r>
        <w:rPr>
          <w:sz w:val="24"/>
        </w:rPr>
        <w:t>Témavezető</w:t>
      </w:r>
      <w:r>
        <w:rPr>
          <w:b/>
          <w:bCs/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bCs/>
          <w:sz w:val="24"/>
        </w:rPr>
        <w:t>Témavezető(k) Neve</w:t>
      </w:r>
    </w:p>
    <w:p w14:paraId="06915397" w14:textId="77777777" w:rsidR="00AE02DD" w:rsidRDefault="00AE02DD">
      <w:pPr>
        <w:pStyle w:val="Cmsor1"/>
      </w:pPr>
      <w:r>
        <w:tab/>
        <w:t>Beosztása, tudományos fokozat nélkül</w:t>
      </w:r>
    </w:p>
    <w:p w14:paraId="104084DA" w14:textId="77777777" w:rsidR="00AE02DD" w:rsidRDefault="00AE02DD">
      <w:pPr>
        <w:pStyle w:val="Cmsor3"/>
        <w:rPr>
          <w:i w:val="0"/>
          <w:sz w:val="16"/>
        </w:rPr>
      </w:pPr>
      <w:r>
        <w:t>Alsó szegély, soremelés (enter</w:t>
      </w:r>
      <w:r w:rsidR="00E4464E" w:rsidRPr="00E4464E">
        <w:rPr>
          <w:sz w:val="16"/>
        </w:rPr>
        <w:t>)</w:t>
      </w:r>
      <w:r>
        <w:rPr>
          <w:i w:val="0"/>
          <w:sz w:val="16"/>
        </w:rPr>
        <w:t>___________________________________________________________________________</w:t>
      </w:r>
    </w:p>
    <w:p w14:paraId="16354D21" w14:textId="77777777" w:rsidR="00AE02DD" w:rsidRDefault="00AE02DD">
      <w:pPr>
        <w:rPr>
          <w:i/>
        </w:rPr>
      </w:pPr>
      <w:r>
        <w:rPr>
          <w:i/>
        </w:rPr>
        <w:t>Soremelés (enter)</w:t>
      </w:r>
    </w:p>
    <w:p w14:paraId="15DCABBB" w14:textId="77777777" w:rsidR="00AE02DD" w:rsidRDefault="00AE02DD" w:rsidP="002D4FED">
      <w:pPr>
        <w:jc w:val="both"/>
        <w:rPr>
          <w:sz w:val="24"/>
        </w:rPr>
      </w:pPr>
      <w:r>
        <w:rPr>
          <w:sz w:val="24"/>
        </w:rPr>
        <w:t>A szöveg magy</w:t>
      </w:r>
      <w:r w:rsidR="00E4464E">
        <w:rPr>
          <w:sz w:val="24"/>
        </w:rPr>
        <w:t xml:space="preserve">ar nyelven, </w:t>
      </w:r>
      <w:r w:rsidR="00BA00AD">
        <w:rPr>
          <w:sz w:val="24"/>
        </w:rPr>
        <w:t>szövegszerkesztési</w:t>
      </w:r>
      <w:r w:rsidR="00E4464E">
        <w:rPr>
          <w:sz w:val="24"/>
        </w:rPr>
        <w:t xml:space="preserve"> </w:t>
      </w:r>
      <w:r>
        <w:rPr>
          <w:sz w:val="24"/>
        </w:rPr>
        <w:t>progr</w:t>
      </w:r>
      <w:r w:rsidR="000E1883">
        <w:rPr>
          <w:sz w:val="24"/>
        </w:rPr>
        <w:t>ammal</w:t>
      </w:r>
      <w:r w:rsidR="00BA00AD">
        <w:rPr>
          <w:sz w:val="24"/>
        </w:rPr>
        <w:t xml:space="preserve"> (MS Office, OpenOffice, LibreOffice),</w:t>
      </w:r>
      <w:r w:rsidR="000E1883">
        <w:rPr>
          <w:sz w:val="24"/>
        </w:rPr>
        <w:t xml:space="preserve"> 12-es Times New Roman </w:t>
      </w:r>
      <w:r>
        <w:rPr>
          <w:sz w:val="24"/>
        </w:rPr>
        <w:t xml:space="preserve">betűtípussal írva, sorkizártan és </w:t>
      </w:r>
      <w:r>
        <w:rPr>
          <w:bCs/>
          <w:sz w:val="24"/>
        </w:rPr>
        <w:t>sorvégi szóelválasztás nélkül</w:t>
      </w:r>
      <w:r>
        <w:rPr>
          <w:b/>
          <w:sz w:val="24"/>
        </w:rPr>
        <w:t xml:space="preserve">, </w:t>
      </w:r>
      <w:r>
        <w:rPr>
          <w:sz w:val="24"/>
        </w:rPr>
        <w:t xml:space="preserve">szimpla sorközzel készüljön. </w:t>
      </w:r>
      <w:r w:rsidRPr="000E1883">
        <w:rPr>
          <w:color w:val="FF0000"/>
          <w:sz w:val="24"/>
        </w:rPr>
        <w:t xml:space="preserve">A margó körben </w:t>
      </w:r>
      <w:r w:rsidR="000E1883" w:rsidRPr="000E1883">
        <w:rPr>
          <w:color w:val="FF0000"/>
          <w:sz w:val="24"/>
        </w:rPr>
        <w:t>2,5</w:t>
      </w:r>
      <w:r w:rsidRPr="000E1883">
        <w:rPr>
          <w:color w:val="FF0000"/>
          <w:sz w:val="24"/>
        </w:rPr>
        <w:t xml:space="preserve"> cm legyen. </w:t>
      </w:r>
      <w:r w:rsidR="00E4464E">
        <w:rPr>
          <w:sz w:val="24"/>
        </w:rPr>
        <w:t>A cím</w:t>
      </w:r>
      <w:r>
        <w:rPr>
          <w:sz w:val="24"/>
        </w:rPr>
        <w:t xml:space="preserve"> félkövér </w:t>
      </w:r>
      <w:r w:rsidR="00E4464E">
        <w:rPr>
          <w:sz w:val="24"/>
        </w:rPr>
        <w:t>nagy</w:t>
      </w:r>
      <w:r>
        <w:rPr>
          <w:sz w:val="24"/>
        </w:rPr>
        <w:t>betűkkel az első sorba, az oldal közepére kerüljön, az angol nyelvű címe</w:t>
      </w:r>
      <w:r w:rsidR="00E4464E">
        <w:rPr>
          <w:sz w:val="24"/>
        </w:rPr>
        <w:t xml:space="preserve"> félkövér dől</w:t>
      </w:r>
      <w:r>
        <w:rPr>
          <w:sz w:val="24"/>
        </w:rPr>
        <w:t xml:space="preserve">t betűkkel középre igazítva. A szerző neve vastagított, egy sor kihagyásával, mellette az évfolyama. Alatta a delegáló intézmény rövidített neve, a kar teljes neve és az intézet illetve a tanszék neve, ahol a dolgozat készült. Alatta egy sor kihagyásával a témavezető(k) neve (vastagított betűkkel) és az aktuális beosztása, tudományos fokozat nélkül. </w:t>
      </w:r>
    </w:p>
    <w:p w14:paraId="4DB4D603" w14:textId="77777777" w:rsidR="00AE02DD" w:rsidRDefault="00AE02DD">
      <w:pPr>
        <w:jc w:val="both"/>
        <w:rPr>
          <w:sz w:val="24"/>
        </w:rPr>
      </w:pPr>
      <w:r>
        <w:rPr>
          <w:sz w:val="24"/>
        </w:rPr>
        <w:t>Sor kihagyásával alsó szegélyt kérünk tenni és utána kezdődhet a TDK dolgozat kivonata.</w:t>
      </w:r>
    </w:p>
    <w:p w14:paraId="2D8309F5" w14:textId="77777777" w:rsidR="00A651A2" w:rsidRDefault="00AE02DD">
      <w:pPr>
        <w:jc w:val="both"/>
        <w:rPr>
          <w:sz w:val="24"/>
        </w:rPr>
      </w:pPr>
      <w:r>
        <w:rPr>
          <w:sz w:val="24"/>
        </w:rPr>
        <w:t xml:space="preserve">A felsorolást, a felsorolás gomb segítségével oldják meg. </w:t>
      </w:r>
    </w:p>
    <w:p w14:paraId="1721BFD1" w14:textId="77777777" w:rsidR="00AE02DD" w:rsidRDefault="00AE02DD">
      <w:pPr>
        <w:jc w:val="both"/>
        <w:rPr>
          <w:sz w:val="24"/>
        </w:rPr>
      </w:pPr>
      <w:r>
        <w:rPr>
          <w:sz w:val="24"/>
        </w:rPr>
        <w:t>Beállítandó</w:t>
      </w:r>
      <w:r w:rsidR="00A651A2">
        <w:rPr>
          <w:sz w:val="24"/>
        </w:rPr>
        <w:t xml:space="preserve"> a bekezdésekre</w:t>
      </w:r>
      <w:r>
        <w:rPr>
          <w:sz w:val="24"/>
        </w:rPr>
        <w:t>:</w:t>
      </w:r>
    </w:p>
    <w:p w14:paraId="04C8772B" w14:textId="77777777" w:rsidR="00AE02DD" w:rsidRDefault="00AE02D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első sor 0,5 cm-re;</w:t>
      </w:r>
    </w:p>
    <w:p w14:paraId="19904F9E" w14:textId="77777777" w:rsidR="00AE02DD" w:rsidRDefault="00AE02D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függő behúzás 1,25 cm-re.</w:t>
      </w:r>
    </w:p>
    <w:p w14:paraId="504B0D34" w14:textId="77777777" w:rsidR="00AE02DD" w:rsidRDefault="00AE02DD">
      <w:pPr>
        <w:jc w:val="both"/>
        <w:rPr>
          <w:sz w:val="24"/>
        </w:rPr>
      </w:pPr>
      <w:r>
        <w:rPr>
          <w:sz w:val="24"/>
        </w:rPr>
        <w:t xml:space="preserve">Az új bekezdést egy sor kihagyásával </w:t>
      </w:r>
      <w:r w:rsidR="00A651A2">
        <w:rPr>
          <w:sz w:val="24"/>
        </w:rPr>
        <w:t xml:space="preserve">(enter) </w:t>
      </w:r>
      <w:r>
        <w:rPr>
          <w:sz w:val="24"/>
        </w:rPr>
        <w:t xml:space="preserve">kérjük jelezni. </w:t>
      </w:r>
    </w:p>
    <w:p w14:paraId="6A46758E" w14:textId="174F5C3E" w:rsidR="00AE02DD" w:rsidRDefault="00BA00AD">
      <w:pPr>
        <w:jc w:val="both"/>
        <w:rPr>
          <w:sz w:val="24"/>
        </w:rPr>
      </w:pPr>
      <w:r>
        <w:rPr>
          <w:sz w:val="24"/>
        </w:rPr>
        <w:t xml:space="preserve">A kivonatokat </w:t>
      </w:r>
      <w:r w:rsidR="00AE02DD">
        <w:rPr>
          <w:sz w:val="24"/>
        </w:rPr>
        <w:t xml:space="preserve">doc </w:t>
      </w:r>
      <w:r>
        <w:rPr>
          <w:sz w:val="24"/>
        </w:rPr>
        <w:t xml:space="preserve">vagy docx </w:t>
      </w:r>
      <w:r w:rsidR="00AE02DD">
        <w:rPr>
          <w:sz w:val="24"/>
        </w:rPr>
        <w:t xml:space="preserve">formátumban </w:t>
      </w:r>
      <w:r w:rsidR="00F46073" w:rsidRPr="00803672">
        <w:rPr>
          <w:b/>
          <w:sz w:val="24"/>
        </w:rPr>
        <w:t>20</w:t>
      </w:r>
      <w:r w:rsidR="007E2B44">
        <w:rPr>
          <w:b/>
          <w:sz w:val="24"/>
        </w:rPr>
        <w:t>26</w:t>
      </w:r>
      <w:r w:rsidR="00F46073" w:rsidRPr="00803672">
        <w:rPr>
          <w:b/>
          <w:sz w:val="24"/>
        </w:rPr>
        <w:t xml:space="preserve">. </w:t>
      </w:r>
      <w:r w:rsidR="00D95E7F">
        <w:rPr>
          <w:b/>
          <w:sz w:val="24"/>
        </w:rPr>
        <w:t>április</w:t>
      </w:r>
      <w:r w:rsidR="00F46073" w:rsidRPr="00803672">
        <w:rPr>
          <w:b/>
          <w:sz w:val="24"/>
        </w:rPr>
        <w:t xml:space="preserve"> </w:t>
      </w:r>
      <w:r w:rsidR="00D95E7F">
        <w:rPr>
          <w:b/>
          <w:sz w:val="24"/>
        </w:rPr>
        <w:t>2</w:t>
      </w:r>
      <w:r w:rsidR="007E2B44">
        <w:rPr>
          <w:b/>
          <w:sz w:val="24"/>
        </w:rPr>
        <w:t>7</w:t>
      </w:r>
      <w:r w:rsidR="00606C1B" w:rsidRPr="00803672">
        <w:rPr>
          <w:b/>
          <w:sz w:val="24"/>
        </w:rPr>
        <w:t>-ig</w:t>
      </w:r>
      <w:r w:rsidR="00606C1B">
        <w:rPr>
          <w:sz w:val="24"/>
        </w:rPr>
        <w:t xml:space="preserve"> </w:t>
      </w:r>
      <w:r w:rsidR="00AE02DD">
        <w:rPr>
          <w:sz w:val="24"/>
        </w:rPr>
        <w:t xml:space="preserve">kérjük </w:t>
      </w:r>
      <w:r w:rsidR="000E1883">
        <w:rPr>
          <w:sz w:val="24"/>
        </w:rPr>
        <w:t>felölteni</w:t>
      </w:r>
      <w:r w:rsidR="00D95E7F">
        <w:rPr>
          <w:sz w:val="24"/>
        </w:rPr>
        <w:t xml:space="preserve"> a rendszerünkbe</w:t>
      </w:r>
      <w:r w:rsidR="00AE02DD">
        <w:rPr>
          <w:sz w:val="24"/>
        </w:rPr>
        <w:t>.</w:t>
      </w:r>
    </w:p>
    <w:p w14:paraId="2C18B77B" w14:textId="77777777" w:rsidR="00AE02DD" w:rsidRDefault="00AE02DD">
      <w:pPr>
        <w:jc w:val="both"/>
        <w:rPr>
          <w:sz w:val="24"/>
        </w:rPr>
      </w:pPr>
    </w:p>
    <w:p w14:paraId="4B43BCEE" w14:textId="77777777" w:rsidR="00AE02DD" w:rsidRDefault="00AE02DD">
      <w:pPr>
        <w:jc w:val="both"/>
        <w:rPr>
          <w:sz w:val="24"/>
        </w:rPr>
      </w:pPr>
    </w:p>
    <w:p w14:paraId="00B3C8BD" w14:textId="77777777" w:rsidR="00AE02DD" w:rsidRPr="00D95E7F" w:rsidRDefault="00AE02DD" w:rsidP="000E1883">
      <w:pPr>
        <w:pStyle w:val="Szvegtrzs"/>
        <w:jc w:val="center"/>
        <w:rPr>
          <w:color w:val="FF0000"/>
        </w:rPr>
      </w:pPr>
      <w:r w:rsidRPr="00D95E7F">
        <w:rPr>
          <w:color w:val="FF0000"/>
        </w:rPr>
        <w:t>A kivonat hossza a címzéssel együtt egy oldalnál nem lehet több a fenti szempontok szerint.</w:t>
      </w:r>
      <w:r w:rsidR="00D95E7F">
        <w:rPr>
          <w:color w:val="FF0000"/>
        </w:rPr>
        <w:t>!!!!!!</w:t>
      </w:r>
    </w:p>
    <w:p w14:paraId="0C2898B6" w14:textId="77777777" w:rsidR="00AE02DD" w:rsidRDefault="00AE02DD">
      <w:pPr>
        <w:rPr>
          <w:sz w:val="24"/>
        </w:rPr>
      </w:pPr>
    </w:p>
    <w:p w14:paraId="0C772B61" w14:textId="77777777" w:rsidR="00AE02DD" w:rsidRDefault="00AE02DD">
      <w:pPr>
        <w:rPr>
          <w:sz w:val="24"/>
        </w:rPr>
      </w:pPr>
    </w:p>
    <w:p w14:paraId="52C7DC20" w14:textId="77777777" w:rsidR="00AE02DD" w:rsidRDefault="00AE02DD">
      <w:pPr>
        <w:rPr>
          <w:sz w:val="24"/>
        </w:rPr>
      </w:pPr>
    </w:p>
    <w:p w14:paraId="58549C71" w14:textId="77777777" w:rsidR="00AE02DD" w:rsidRDefault="00AE02DD">
      <w:pPr>
        <w:rPr>
          <w:sz w:val="24"/>
        </w:rPr>
      </w:pPr>
    </w:p>
    <w:p w14:paraId="410270EB" w14:textId="77777777" w:rsidR="00AE02DD" w:rsidRDefault="00AE02DD">
      <w:pPr>
        <w:rPr>
          <w:sz w:val="24"/>
        </w:rPr>
      </w:pPr>
    </w:p>
    <w:p w14:paraId="15B2C75B" w14:textId="77777777" w:rsidR="00AE02DD" w:rsidRDefault="00AE02DD">
      <w:pPr>
        <w:rPr>
          <w:sz w:val="24"/>
        </w:rPr>
      </w:pPr>
    </w:p>
    <w:p w14:paraId="0696BBB0" w14:textId="77777777" w:rsidR="00AE02DD" w:rsidRDefault="00AE02DD">
      <w:pPr>
        <w:rPr>
          <w:sz w:val="24"/>
        </w:rPr>
      </w:pPr>
    </w:p>
    <w:sectPr w:rsidR="00AE02DD">
      <w:pgSz w:w="11906" w:h="16838" w:code="9"/>
      <w:pgMar w:top="1701" w:right="1701" w:bottom="170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532F" w14:textId="77777777" w:rsidR="00070699" w:rsidRDefault="00070699">
      <w:r>
        <w:separator/>
      </w:r>
    </w:p>
  </w:endnote>
  <w:endnote w:type="continuationSeparator" w:id="0">
    <w:p w14:paraId="6A0652AD" w14:textId="77777777" w:rsidR="00070699" w:rsidRDefault="0007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B094E" w14:textId="77777777" w:rsidR="00070699" w:rsidRDefault="00070699">
      <w:r>
        <w:separator/>
      </w:r>
    </w:p>
  </w:footnote>
  <w:footnote w:type="continuationSeparator" w:id="0">
    <w:p w14:paraId="3445C20B" w14:textId="77777777" w:rsidR="00070699" w:rsidRDefault="00070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F85F6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0D60F8F"/>
    <w:multiLevelType w:val="singleLevel"/>
    <w:tmpl w:val="1E06567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056"/>
    <w:rsid w:val="00070699"/>
    <w:rsid w:val="000E1883"/>
    <w:rsid w:val="000E6159"/>
    <w:rsid w:val="00217D8C"/>
    <w:rsid w:val="002D4FED"/>
    <w:rsid w:val="00435A8D"/>
    <w:rsid w:val="00606C1B"/>
    <w:rsid w:val="006847F2"/>
    <w:rsid w:val="00793555"/>
    <w:rsid w:val="007E2B44"/>
    <w:rsid w:val="00803672"/>
    <w:rsid w:val="00830290"/>
    <w:rsid w:val="008A220B"/>
    <w:rsid w:val="00A55056"/>
    <w:rsid w:val="00A651A2"/>
    <w:rsid w:val="00A7638C"/>
    <w:rsid w:val="00AE02DD"/>
    <w:rsid w:val="00BA00AD"/>
    <w:rsid w:val="00BE30CD"/>
    <w:rsid w:val="00C566F5"/>
    <w:rsid w:val="00CF5B6A"/>
    <w:rsid w:val="00D2507F"/>
    <w:rsid w:val="00D62E7D"/>
    <w:rsid w:val="00D95E7F"/>
    <w:rsid w:val="00DB2767"/>
    <w:rsid w:val="00E4464E"/>
    <w:rsid w:val="00EA40FF"/>
    <w:rsid w:val="00F46073"/>
    <w:rsid w:val="00F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DC25CA"/>
  <w15:docId w15:val="{89E199A4-D553-453A-8649-A18AF99E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lang w:val="hu-HU" w:eastAsia="hu-HU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i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i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b/>
      <w:sz w:val="24"/>
    </w:rPr>
  </w:style>
  <w:style w:type="character" w:styleId="Hiperhivatkozs">
    <w:name w:val="Hyperlink"/>
    <w:basedOn w:val="Bekezdsalapbettpus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DOLGOZAT CÍME NYOMTATOTT NAGYBETŰKKEL, </vt:lpstr>
    </vt:vector>
  </TitlesOfParts>
  <Company>NYME MTK</Company>
  <LinksUpToDate>false</LinksUpToDate>
  <CharactersWithSpaces>1621</CharactersWithSpaces>
  <SharedDoc>false</SharedDoc>
  <HLinks>
    <vt:vector size="6" baseType="variant">
      <vt:variant>
        <vt:i4>3866641</vt:i4>
      </vt:variant>
      <vt:variant>
        <vt:i4>0</vt:i4>
      </vt:variant>
      <vt:variant>
        <vt:i4>0</vt:i4>
      </vt:variant>
      <vt:variant>
        <vt:i4>5</vt:i4>
      </vt:variant>
      <vt:variant>
        <vt:lpwstr>mailto:mete-tdk@agr.unideb.hu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DOLGOZAT CÍME NYOMTATOTT NAGYBETŰKKEL, </dc:title>
  <dc:subject/>
  <dc:creator>Tejgazdaságtani Tanszék</dc:creator>
  <cp:keywords/>
  <cp:lastModifiedBy>Dr. Nguyen Duc Quang</cp:lastModifiedBy>
  <cp:revision>6</cp:revision>
  <cp:lastPrinted>2006-02-03T12:17:00Z</cp:lastPrinted>
  <dcterms:created xsi:type="dcterms:W3CDTF">2014-04-09T09:02:00Z</dcterms:created>
  <dcterms:modified xsi:type="dcterms:W3CDTF">2026-03-03T06:53:00Z</dcterms:modified>
</cp:coreProperties>
</file>